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982AB" w14:textId="77777777" w:rsidR="003C2E03" w:rsidRDefault="003C2E03" w:rsidP="00070E6C"/>
    <w:p w14:paraId="4ED64CFC" w14:textId="77777777" w:rsidR="00F66962" w:rsidRDefault="00F66962" w:rsidP="00FB3E6D">
      <w:pPr>
        <w:jc w:val="center"/>
        <w:rPr>
          <w:b/>
          <w:bCs/>
        </w:rPr>
      </w:pPr>
    </w:p>
    <w:p w14:paraId="54183B09" w14:textId="3A2C416A" w:rsidR="00FB3E6D" w:rsidRDefault="00FB3E6D" w:rsidP="00FB3E6D">
      <w:pPr>
        <w:jc w:val="center"/>
        <w:rPr>
          <w:b/>
          <w:bCs/>
          <w:sz w:val="28"/>
          <w:szCs w:val="28"/>
          <w:u w:val="single"/>
        </w:rPr>
      </w:pPr>
      <w:r w:rsidRPr="00F66962">
        <w:rPr>
          <w:b/>
          <w:bCs/>
          <w:sz w:val="28"/>
          <w:szCs w:val="28"/>
          <w:u w:val="single"/>
        </w:rPr>
        <w:t>ADMINISTRATION</w:t>
      </w:r>
    </w:p>
    <w:p w14:paraId="4A9EDE84" w14:textId="77777777" w:rsidR="00597374" w:rsidRDefault="00597374" w:rsidP="00FB3E6D">
      <w:pPr>
        <w:jc w:val="center"/>
        <w:rPr>
          <w:b/>
          <w:bCs/>
          <w:sz w:val="28"/>
          <w:szCs w:val="28"/>
          <w:u w:val="single"/>
        </w:rPr>
      </w:pPr>
    </w:p>
    <w:tbl>
      <w:tblPr>
        <w:tblStyle w:val="TableGrid0"/>
        <w:tblW w:w="0" w:type="auto"/>
        <w:tblLook w:val="04A0" w:firstRow="1" w:lastRow="0" w:firstColumn="1" w:lastColumn="0" w:noHBand="0" w:noVBand="1"/>
      </w:tblPr>
      <w:tblGrid>
        <w:gridCol w:w="4675"/>
        <w:gridCol w:w="4675"/>
      </w:tblGrid>
      <w:tr w:rsidR="00597374" w14:paraId="482C4FE8" w14:textId="77777777" w:rsidTr="00597374">
        <w:tc>
          <w:tcPr>
            <w:tcW w:w="4675" w:type="dxa"/>
          </w:tcPr>
          <w:p w14:paraId="1987F921" w14:textId="108ED06A" w:rsidR="00597374" w:rsidRPr="00597374" w:rsidRDefault="00597374" w:rsidP="00FB3E6D">
            <w:pPr>
              <w:jc w:val="center"/>
              <w:rPr>
                <w:b/>
                <w:bCs/>
                <w:sz w:val="24"/>
                <w:szCs w:val="24"/>
              </w:rPr>
            </w:pPr>
            <w:r w:rsidRPr="00597374">
              <w:rPr>
                <w:b/>
                <w:bCs/>
                <w:sz w:val="24"/>
                <w:szCs w:val="24"/>
              </w:rPr>
              <w:t>Local Board Meeting(s)</w:t>
            </w:r>
          </w:p>
        </w:tc>
        <w:tc>
          <w:tcPr>
            <w:tcW w:w="4675" w:type="dxa"/>
          </w:tcPr>
          <w:p w14:paraId="106D3238" w14:textId="4134361D" w:rsidR="00597374" w:rsidRPr="00597374" w:rsidRDefault="00597374" w:rsidP="00FB3E6D">
            <w:pPr>
              <w:jc w:val="center"/>
              <w:rPr>
                <w:b/>
                <w:bCs/>
                <w:sz w:val="24"/>
                <w:szCs w:val="24"/>
              </w:rPr>
            </w:pPr>
            <w:r>
              <w:rPr>
                <w:b/>
                <w:bCs/>
                <w:sz w:val="24"/>
                <w:szCs w:val="24"/>
              </w:rPr>
              <w:t>Chief Elected Officials Board Meeting</w:t>
            </w:r>
          </w:p>
        </w:tc>
      </w:tr>
      <w:tr w:rsidR="00597374" w14:paraId="56977AD2" w14:textId="77777777" w:rsidTr="00597374">
        <w:tc>
          <w:tcPr>
            <w:tcW w:w="4675" w:type="dxa"/>
          </w:tcPr>
          <w:p w14:paraId="67024EA5" w14:textId="1E6CEBF8" w:rsidR="00597374" w:rsidRPr="00597374" w:rsidRDefault="00597374" w:rsidP="00597374">
            <w:pPr>
              <w:rPr>
                <w:sz w:val="24"/>
                <w:szCs w:val="24"/>
              </w:rPr>
            </w:pPr>
            <w:r w:rsidRPr="00597374">
              <w:rPr>
                <w:sz w:val="24"/>
                <w:szCs w:val="24"/>
              </w:rPr>
              <w:t xml:space="preserve">Date: </w:t>
            </w:r>
            <w:r w:rsidR="00F72119">
              <w:rPr>
                <w:sz w:val="24"/>
                <w:szCs w:val="24"/>
              </w:rPr>
              <w:t>May 9, 2025</w:t>
            </w:r>
          </w:p>
        </w:tc>
        <w:tc>
          <w:tcPr>
            <w:tcW w:w="4675" w:type="dxa"/>
          </w:tcPr>
          <w:p w14:paraId="5E900833" w14:textId="43C39E2A" w:rsidR="00597374" w:rsidRPr="00597374" w:rsidRDefault="00597374" w:rsidP="00597374">
            <w:pPr>
              <w:rPr>
                <w:sz w:val="24"/>
                <w:szCs w:val="24"/>
              </w:rPr>
            </w:pPr>
            <w:r>
              <w:rPr>
                <w:sz w:val="24"/>
                <w:szCs w:val="24"/>
              </w:rPr>
              <w:t>Date:</w:t>
            </w:r>
            <w:r w:rsidR="00B05322">
              <w:rPr>
                <w:sz w:val="24"/>
                <w:szCs w:val="24"/>
              </w:rPr>
              <w:t xml:space="preserve"> </w:t>
            </w:r>
            <w:r w:rsidR="005B1601">
              <w:rPr>
                <w:sz w:val="24"/>
                <w:szCs w:val="24"/>
              </w:rPr>
              <w:t xml:space="preserve"> </w:t>
            </w:r>
          </w:p>
        </w:tc>
      </w:tr>
      <w:tr w:rsidR="00597374" w14:paraId="1AF732CB" w14:textId="77777777" w:rsidTr="00597374">
        <w:tc>
          <w:tcPr>
            <w:tcW w:w="4675" w:type="dxa"/>
          </w:tcPr>
          <w:p w14:paraId="0C4FB285" w14:textId="447C36B6" w:rsidR="00597374" w:rsidRPr="00597374" w:rsidRDefault="00597374" w:rsidP="00597374">
            <w:pPr>
              <w:rPr>
                <w:sz w:val="24"/>
                <w:szCs w:val="24"/>
              </w:rPr>
            </w:pPr>
            <w:r w:rsidRPr="00597374">
              <w:rPr>
                <w:sz w:val="24"/>
                <w:szCs w:val="24"/>
              </w:rPr>
              <w:t>Time:</w:t>
            </w:r>
            <w:r w:rsidR="005B1601">
              <w:rPr>
                <w:sz w:val="24"/>
                <w:szCs w:val="24"/>
              </w:rPr>
              <w:t xml:space="preserve"> </w:t>
            </w:r>
            <w:r w:rsidR="00F72119">
              <w:rPr>
                <w:sz w:val="24"/>
                <w:szCs w:val="24"/>
              </w:rPr>
              <w:t>10:00 am</w:t>
            </w:r>
          </w:p>
        </w:tc>
        <w:tc>
          <w:tcPr>
            <w:tcW w:w="4675" w:type="dxa"/>
          </w:tcPr>
          <w:p w14:paraId="68803ED4" w14:textId="3941F938" w:rsidR="00597374" w:rsidRPr="00597374" w:rsidRDefault="00597374" w:rsidP="00597374">
            <w:pPr>
              <w:rPr>
                <w:sz w:val="24"/>
                <w:szCs w:val="24"/>
              </w:rPr>
            </w:pPr>
            <w:r>
              <w:rPr>
                <w:sz w:val="24"/>
                <w:szCs w:val="24"/>
              </w:rPr>
              <w:t>Time:</w:t>
            </w:r>
          </w:p>
        </w:tc>
      </w:tr>
      <w:tr w:rsidR="00597374" w14:paraId="7BBF5197" w14:textId="77777777" w:rsidTr="00597374">
        <w:tc>
          <w:tcPr>
            <w:tcW w:w="4675" w:type="dxa"/>
          </w:tcPr>
          <w:p w14:paraId="18645F2E" w14:textId="77777777" w:rsidR="00597374" w:rsidRPr="00597374" w:rsidRDefault="00597374" w:rsidP="00597374">
            <w:pPr>
              <w:rPr>
                <w:sz w:val="24"/>
                <w:szCs w:val="24"/>
              </w:rPr>
            </w:pPr>
          </w:p>
        </w:tc>
        <w:tc>
          <w:tcPr>
            <w:tcW w:w="4675" w:type="dxa"/>
          </w:tcPr>
          <w:p w14:paraId="5DA41B7C" w14:textId="77777777" w:rsidR="00597374" w:rsidRPr="00597374" w:rsidRDefault="00597374" w:rsidP="00597374">
            <w:pPr>
              <w:rPr>
                <w:sz w:val="24"/>
                <w:szCs w:val="24"/>
              </w:rPr>
            </w:pPr>
          </w:p>
        </w:tc>
      </w:tr>
      <w:tr w:rsidR="00597374" w14:paraId="32C50E4F" w14:textId="77777777" w:rsidTr="00597374">
        <w:tc>
          <w:tcPr>
            <w:tcW w:w="4675" w:type="dxa"/>
          </w:tcPr>
          <w:p w14:paraId="75A9FD1F" w14:textId="1CD64AE0" w:rsidR="00597374" w:rsidRPr="00597374" w:rsidRDefault="00597374" w:rsidP="00597374">
            <w:pPr>
              <w:rPr>
                <w:sz w:val="24"/>
                <w:szCs w:val="24"/>
              </w:rPr>
            </w:pPr>
            <w:r w:rsidRPr="00597374">
              <w:rPr>
                <w:sz w:val="24"/>
                <w:szCs w:val="24"/>
              </w:rPr>
              <w:t>Date:</w:t>
            </w:r>
            <w:r w:rsidR="00F72119">
              <w:rPr>
                <w:sz w:val="24"/>
                <w:szCs w:val="24"/>
              </w:rPr>
              <w:t xml:space="preserve"> June 30, 2025</w:t>
            </w:r>
          </w:p>
        </w:tc>
        <w:tc>
          <w:tcPr>
            <w:tcW w:w="4675" w:type="dxa"/>
          </w:tcPr>
          <w:p w14:paraId="1560846D" w14:textId="416D059C" w:rsidR="00597374" w:rsidRPr="00597374" w:rsidRDefault="00597374" w:rsidP="00FB3E6D">
            <w:pPr>
              <w:jc w:val="center"/>
              <w:rPr>
                <w:b/>
                <w:bCs/>
                <w:sz w:val="24"/>
                <w:szCs w:val="24"/>
              </w:rPr>
            </w:pPr>
            <w:r>
              <w:rPr>
                <w:b/>
                <w:bCs/>
                <w:sz w:val="24"/>
                <w:szCs w:val="24"/>
              </w:rPr>
              <w:t>Public Notice Published</w:t>
            </w:r>
          </w:p>
        </w:tc>
      </w:tr>
      <w:tr w:rsidR="00597374" w14:paraId="2AF6139C" w14:textId="77777777" w:rsidTr="00597374">
        <w:tc>
          <w:tcPr>
            <w:tcW w:w="4675" w:type="dxa"/>
          </w:tcPr>
          <w:p w14:paraId="4CC2B5D4" w14:textId="534A2C63" w:rsidR="00597374" w:rsidRPr="00597374" w:rsidRDefault="00597374" w:rsidP="00597374">
            <w:pPr>
              <w:rPr>
                <w:sz w:val="24"/>
                <w:szCs w:val="24"/>
              </w:rPr>
            </w:pPr>
            <w:r w:rsidRPr="00597374">
              <w:rPr>
                <w:sz w:val="24"/>
                <w:szCs w:val="24"/>
              </w:rPr>
              <w:t>Time:</w:t>
            </w:r>
            <w:r w:rsidR="00F72119">
              <w:rPr>
                <w:sz w:val="24"/>
                <w:szCs w:val="24"/>
              </w:rPr>
              <w:t xml:space="preserve"> 10:00 am</w:t>
            </w:r>
          </w:p>
        </w:tc>
        <w:tc>
          <w:tcPr>
            <w:tcW w:w="4675" w:type="dxa"/>
          </w:tcPr>
          <w:p w14:paraId="64C66AA4" w14:textId="78686EA6" w:rsidR="00597374" w:rsidRPr="00597374" w:rsidRDefault="00597374" w:rsidP="00597374">
            <w:pPr>
              <w:rPr>
                <w:sz w:val="24"/>
                <w:szCs w:val="24"/>
              </w:rPr>
            </w:pPr>
            <w:r w:rsidRPr="00597374">
              <w:rPr>
                <w:sz w:val="24"/>
                <w:szCs w:val="24"/>
              </w:rPr>
              <w:t>Date</w:t>
            </w:r>
            <w:r>
              <w:rPr>
                <w:sz w:val="24"/>
                <w:szCs w:val="24"/>
              </w:rPr>
              <w:t>:</w:t>
            </w:r>
          </w:p>
        </w:tc>
      </w:tr>
      <w:tr w:rsidR="00597374" w14:paraId="6232D2A0" w14:textId="77777777" w:rsidTr="00597374">
        <w:tc>
          <w:tcPr>
            <w:tcW w:w="4675" w:type="dxa"/>
          </w:tcPr>
          <w:p w14:paraId="3D5B0F14" w14:textId="77777777" w:rsidR="00597374" w:rsidRPr="00597374" w:rsidRDefault="00597374" w:rsidP="00597374">
            <w:pPr>
              <w:rPr>
                <w:sz w:val="24"/>
                <w:szCs w:val="24"/>
              </w:rPr>
            </w:pPr>
          </w:p>
        </w:tc>
        <w:tc>
          <w:tcPr>
            <w:tcW w:w="4675" w:type="dxa"/>
          </w:tcPr>
          <w:p w14:paraId="695E5013" w14:textId="77777777" w:rsidR="00597374" w:rsidRPr="00597374" w:rsidRDefault="00597374" w:rsidP="00597374">
            <w:pPr>
              <w:rPr>
                <w:sz w:val="24"/>
                <w:szCs w:val="24"/>
              </w:rPr>
            </w:pPr>
          </w:p>
        </w:tc>
      </w:tr>
      <w:tr w:rsidR="00597374" w14:paraId="0F1BE44D" w14:textId="77777777" w:rsidTr="00597374">
        <w:tc>
          <w:tcPr>
            <w:tcW w:w="4675" w:type="dxa"/>
          </w:tcPr>
          <w:p w14:paraId="52C72947" w14:textId="44A727F1" w:rsidR="00597374" w:rsidRPr="00597374" w:rsidRDefault="00597374" w:rsidP="00597374">
            <w:pPr>
              <w:jc w:val="center"/>
              <w:rPr>
                <w:sz w:val="24"/>
                <w:szCs w:val="24"/>
              </w:rPr>
            </w:pPr>
            <w:r w:rsidRPr="00597374">
              <w:rPr>
                <w:b/>
                <w:bCs/>
                <w:sz w:val="24"/>
                <w:szCs w:val="24"/>
              </w:rPr>
              <w:t>Public Notice(s) Published</w:t>
            </w:r>
          </w:p>
        </w:tc>
        <w:tc>
          <w:tcPr>
            <w:tcW w:w="4675" w:type="dxa"/>
          </w:tcPr>
          <w:p w14:paraId="3D876AE0" w14:textId="5BD467F0" w:rsidR="00597374" w:rsidRPr="00597374" w:rsidRDefault="00597374" w:rsidP="00597374">
            <w:pPr>
              <w:jc w:val="center"/>
              <w:rPr>
                <w:b/>
                <w:bCs/>
                <w:sz w:val="24"/>
                <w:szCs w:val="24"/>
              </w:rPr>
            </w:pPr>
            <w:r>
              <w:rPr>
                <w:b/>
                <w:bCs/>
                <w:sz w:val="24"/>
                <w:szCs w:val="24"/>
              </w:rPr>
              <w:t>Agenda Posted Date</w:t>
            </w:r>
          </w:p>
        </w:tc>
      </w:tr>
      <w:tr w:rsidR="00597374" w14:paraId="02E78D8D" w14:textId="77777777" w:rsidTr="00597374">
        <w:tc>
          <w:tcPr>
            <w:tcW w:w="4675" w:type="dxa"/>
          </w:tcPr>
          <w:p w14:paraId="3C12180B" w14:textId="2A088AFA" w:rsidR="00597374" w:rsidRPr="00597374" w:rsidRDefault="00597374" w:rsidP="00597374">
            <w:pPr>
              <w:rPr>
                <w:sz w:val="24"/>
                <w:szCs w:val="24"/>
              </w:rPr>
            </w:pPr>
            <w:r w:rsidRPr="00597374">
              <w:rPr>
                <w:sz w:val="24"/>
                <w:szCs w:val="24"/>
              </w:rPr>
              <w:t>Date:</w:t>
            </w:r>
            <w:r w:rsidR="00B05322">
              <w:rPr>
                <w:sz w:val="24"/>
                <w:szCs w:val="24"/>
              </w:rPr>
              <w:t xml:space="preserve"> </w:t>
            </w:r>
            <w:r w:rsidR="00F72119">
              <w:rPr>
                <w:sz w:val="24"/>
                <w:szCs w:val="24"/>
              </w:rPr>
              <w:t>April 25, 2025</w:t>
            </w:r>
          </w:p>
        </w:tc>
        <w:tc>
          <w:tcPr>
            <w:tcW w:w="4675" w:type="dxa"/>
          </w:tcPr>
          <w:p w14:paraId="1D312F12" w14:textId="16353E63" w:rsidR="00597374" w:rsidRPr="00597374" w:rsidRDefault="00597374" w:rsidP="00597374">
            <w:pPr>
              <w:rPr>
                <w:sz w:val="24"/>
                <w:szCs w:val="24"/>
              </w:rPr>
            </w:pPr>
            <w:r>
              <w:rPr>
                <w:sz w:val="24"/>
                <w:szCs w:val="24"/>
              </w:rPr>
              <w:t>Date:</w:t>
            </w:r>
          </w:p>
        </w:tc>
      </w:tr>
      <w:tr w:rsidR="00597374" w14:paraId="3137A73B" w14:textId="77777777" w:rsidTr="00597374">
        <w:tc>
          <w:tcPr>
            <w:tcW w:w="4675" w:type="dxa"/>
          </w:tcPr>
          <w:p w14:paraId="082DFCB2" w14:textId="00502A01" w:rsidR="00597374" w:rsidRPr="00597374" w:rsidRDefault="00597374" w:rsidP="00597374">
            <w:pPr>
              <w:rPr>
                <w:sz w:val="24"/>
                <w:szCs w:val="24"/>
              </w:rPr>
            </w:pPr>
            <w:r w:rsidRPr="00597374">
              <w:rPr>
                <w:sz w:val="24"/>
                <w:szCs w:val="24"/>
              </w:rPr>
              <w:t>Date:</w:t>
            </w:r>
            <w:r w:rsidR="00F72119">
              <w:rPr>
                <w:sz w:val="24"/>
                <w:szCs w:val="24"/>
              </w:rPr>
              <w:t xml:space="preserve"> June 17, 2025</w:t>
            </w:r>
          </w:p>
        </w:tc>
        <w:tc>
          <w:tcPr>
            <w:tcW w:w="4675" w:type="dxa"/>
          </w:tcPr>
          <w:p w14:paraId="6743DB0E" w14:textId="77777777" w:rsidR="00597374" w:rsidRPr="00597374" w:rsidRDefault="00597374" w:rsidP="00597374">
            <w:pPr>
              <w:rPr>
                <w:sz w:val="24"/>
                <w:szCs w:val="24"/>
              </w:rPr>
            </w:pPr>
          </w:p>
        </w:tc>
      </w:tr>
      <w:tr w:rsidR="00597374" w14:paraId="4CCB0079" w14:textId="77777777" w:rsidTr="00597374">
        <w:tc>
          <w:tcPr>
            <w:tcW w:w="4675" w:type="dxa"/>
          </w:tcPr>
          <w:p w14:paraId="3F17565B" w14:textId="77777777" w:rsidR="00597374" w:rsidRPr="00597374" w:rsidRDefault="00597374" w:rsidP="00597374">
            <w:pPr>
              <w:rPr>
                <w:sz w:val="24"/>
                <w:szCs w:val="24"/>
              </w:rPr>
            </w:pPr>
          </w:p>
        </w:tc>
        <w:tc>
          <w:tcPr>
            <w:tcW w:w="4675" w:type="dxa"/>
          </w:tcPr>
          <w:p w14:paraId="7D58A551" w14:textId="62B22D6B" w:rsidR="00597374" w:rsidRPr="00597374" w:rsidRDefault="00597374" w:rsidP="00597374">
            <w:pPr>
              <w:jc w:val="center"/>
              <w:rPr>
                <w:b/>
                <w:bCs/>
                <w:sz w:val="24"/>
                <w:szCs w:val="24"/>
              </w:rPr>
            </w:pPr>
            <w:r>
              <w:rPr>
                <w:b/>
                <w:bCs/>
                <w:sz w:val="24"/>
                <w:szCs w:val="24"/>
              </w:rPr>
              <w:t>Quorum Met</w:t>
            </w:r>
          </w:p>
        </w:tc>
      </w:tr>
      <w:tr w:rsidR="00597374" w14:paraId="7051F7FB" w14:textId="77777777" w:rsidTr="00597374">
        <w:tc>
          <w:tcPr>
            <w:tcW w:w="4675" w:type="dxa"/>
          </w:tcPr>
          <w:p w14:paraId="22DDF91A" w14:textId="7ED01D4F" w:rsidR="00597374" w:rsidRPr="00597374" w:rsidRDefault="00597374" w:rsidP="00597374">
            <w:pPr>
              <w:jc w:val="center"/>
              <w:rPr>
                <w:b/>
                <w:bCs/>
                <w:sz w:val="24"/>
                <w:szCs w:val="24"/>
              </w:rPr>
            </w:pPr>
            <w:r w:rsidRPr="00597374">
              <w:rPr>
                <w:b/>
                <w:bCs/>
                <w:sz w:val="24"/>
                <w:szCs w:val="24"/>
              </w:rPr>
              <w:t>Agenda Posted</w:t>
            </w:r>
          </w:p>
        </w:tc>
        <w:tc>
          <w:tcPr>
            <w:tcW w:w="4675" w:type="dxa"/>
          </w:tcPr>
          <w:p w14:paraId="38AA1770" w14:textId="35E7E535" w:rsidR="00597374" w:rsidRPr="00597374" w:rsidRDefault="00597374" w:rsidP="00597374">
            <w:pPr>
              <w:rPr>
                <w:sz w:val="24"/>
                <w:szCs w:val="24"/>
              </w:rPr>
            </w:pPr>
            <w:r>
              <w:rPr>
                <w:sz w:val="24"/>
                <w:szCs w:val="24"/>
              </w:rPr>
              <w:t>YES/NO</w:t>
            </w:r>
            <w:r w:rsidR="00F0000E">
              <w:rPr>
                <w:sz w:val="24"/>
                <w:szCs w:val="24"/>
              </w:rPr>
              <w:t>:</w:t>
            </w:r>
            <w:r>
              <w:rPr>
                <w:sz w:val="24"/>
                <w:szCs w:val="24"/>
              </w:rPr>
              <w:t xml:space="preserve"> </w:t>
            </w:r>
          </w:p>
        </w:tc>
      </w:tr>
      <w:tr w:rsidR="00597374" w14:paraId="6C0E783B" w14:textId="77777777" w:rsidTr="00597374">
        <w:tc>
          <w:tcPr>
            <w:tcW w:w="4675" w:type="dxa"/>
          </w:tcPr>
          <w:p w14:paraId="13A33F4A" w14:textId="28BFD87F" w:rsidR="00597374" w:rsidRPr="00597374" w:rsidRDefault="00597374" w:rsidP="00597374">
            <w:pPr>
              <w:rPr>
                <w:sz w:val="24"/>
                <w:szCs w:val="24"/>
              </w:rPr>
            </w:pPr>
            <w:r w:rsidRPr="00597374">
              <w:rPr>
                <w:sz w:val="24"/>
                <w:szCs w:val="24"/>
              </w:rPr>
              <w:t>Date:</w:t>
            </w:r>
            <w:r w:rsidR="005B1601">
              <w:rPr>
                <w:sz w:val="24"/>
                <w:szCs w:val="24"/>
              </w:rPr>
              <w:t xml:space="preserve"> </w:t>
            </w:r>
            <w:r w:rsidR="00F72119">
              <w:rPr>
                <w:sz w:val="24"/>
                <w:szCs w:val="24"/>
              </w:rPr>
              <w:t>April 28, 2025</w:t>
            </w:r>
          </w:p>
        </w:tc>
        <w:tc>
          <w:tcPr>
            <w:tcW w:w="4675" w:type="dxa"/>
          </w:tcPr>
          <w:p w14:paraId="78BFAAF5" w14:textId="77777777" w:rsidR="00597374" w:rsidRPr="00597374" w:rsidRDefault="00597374" w:rsidP="00597374">
            <w:pPr>
              <w:rPr>
                <w:sz w:val="24"/>
                <w:szCs w:val="24"/>
              </w:rPr>
            </w:pPr>
          </w:p>
        </w:tc>
      </w:tr>
      <w:tr w:rsidR="00597374" w14:paraId="5585A2A7" w14:textId="77777777" w:rsidTr="00597374">
        <w:tc>
          <w:tcPr>
            <w:tcW w:w="4675" w:type="dxa"/>
          </w:tcPr>
          <w:p w14:paraId="022759C3" w14:textId="62D3BB22" w:rsidR="00597374" w:rsidRPr="00597374" w:rsidRDefault="00597374" w:rsidP="00597374">
            <w:pPr>
              <w:rPr>
                <w:sz w:val="24"/>
                <w:szCs w:val="24"/>
              </w:rPr>
            </w:pPr>
            <w:r w:rsidRPr="00597374">
              <w:rPr>
                <w:sz w:val="24"/>
                <w:szCs w:val="24"/>
              </w:rPr>
              <w:t>Date:</w:t>
            </w:r>
            <w:r w:rsidR="00F72119">
              <w:rPr>
                <w:sz w:val="24"/>
                <w:szCs w:val="24"/>
              </w:rPr>
              <w:t xml:space="preserve"> June 24, 2025</w:t>
            </w:r>
          </w:p>
        </w:tc>
        <w:tc>
          <w:tcPr>
            <w:tcW w:w="4675" w:type="dxa"/>
          </w:tcPr>
          <w:p w14:paraId="3AAB37BA" w14:textId="0951A34A" w:rsidR="00597374" w:rsidRPr="00597374" w:rsidRDefault="00597374" w:rsidP="00597374">
            <w:pPr>
              <w:jc w:val="center"/>
              <w:rPr>
                <w:b/>
                <w:bCs/>
                <w:sz w:val="24"/>
                <w:szCs w:val="24"/>
              </w:rPr>
            </w:pPr>
            <w:r>
              <w:rPr>
                <w:b/>
                <w:bCs/>
                <w:sz w:val="24"/>
                <w:szCs w:val="24"/>
              </w:rPr>
              <w:t>Draft Meeting Minutes Published</w:t>
            </w:r>
          </w:p>
        </w:tc>
      </w:tr>
      <w:tr w:rsidR="00597374" w14:paraId="46118608" w14:textId="77777777" w:rsidTr="00597374">
        <w:tc>
          <w:tcPr>
            <w:tcW w:w="4675" w:type="dxa"/>
          </w:tcPr>
          <w:p w14:paraId="02BDC779" w14:textId="77777777" w:rsidR="00597374" w:rsidRPr="00597374" w:rsidRDefault="00597374" w:rsidP="00597374">
            <w:pPr>
              <w:rPr>
                <w:sz w:val="24"/>
                <w:szCs w:val="24"/>
                <w:u w:val="single"/>
              </w:rPr>
            </w:pPr>
          </w:p>
        </w:tc>
        <w:tc>
          <w:tcPr>
            <w:tcW w:w="4675" w:type="dxa"/>
          </w:tcPr>
          <w:p w14:paraId="459A2886" w14:textId="219F2DFF" w:rsidR="00597374" w:rsidRPr="00597374" w:rsidRDefault="00597374" w:rsidP="00597374">
            <w:pPr>
              <w:rPr>
                <w:sz w:val="24"/>
                <w:szCs w:val="24"/>
              </w:rPr>
            </w:pPr>
            <w:r>
              <w:rPr>
                <w:sz w:val="24"/>
                <w:szCs w:val="24"/>
              </w:rPr>
              <w:t>Date:</w:t>
            </w:r>
          </w:p>
        </w:tc>
      </w:tr>
      <w:tr w:rsidR="00597374" w14:paraId="37CCD5F8" w14:textId="77777777" w:rsidTr="00597374">
        <w:tc>
          <w:tcPr>
            <w:tcW w:w="4675" w:type="dxa"/>
          </w:tcPr>
          <w:p w14:paraId="0210A075" w14:textId="68853BF8" w:rsidR="00597374" w:rsidRPr="00597374" w:rsidRDefault="00597374" w:rsidP="00597374">
            <w:pPr>
              <w:jc w:val="center"/>
              <w:rPr>
                <w:b/>
                <w:bCs/>
                <w:sz w:val="24"/>
                <w:szCs w:val="24"/>
              </w:rPr>
            </w:pPr>
            <w:r w:rsidRPr="00597374">
              <w:rPr>
                <w:b/>
                <w:bCs/>
                <w:sz w:val="24"/>
                <w:szCs w:val="24"/>
              </w:rPr>
              <w:t>Quorum Met</w:t>
            </w:r>
          </w:p>
        </w:tc>
        <w:tc>
          <w:tcPr>
            <w:tcW w:w="4675" w:type="dxa"/>
          </w:tcPr>
          <w:p w14:paraId="52E8608D" w14:textId="77777777" w:rsidR="00597374" w:rsidRPr="00597374" w:rsidRDefault="00597374" w:rsidP="00597374">
            <w:pPr>
              <w:rPr>
                <w:sz w:val="24"/>
                <w:szCs w:val="24"/>
              </w:rPr>
            </w:pPr>
          </w:p>
        </w:tc>
      </w:tr>
      <w:tr w:rsidR="00597374" w14:paraId="237B0377" w14:textId="77777777" w:rsidTr="00597374">
        <w:tc>
          <w:tcPr>
            <w:tcW w:w="4675" w:type="dxa"/>
          </w:tcPr>
          <w:p w14:paraId="24ADB18F" w14:textId="414A9341" w:rsidR="00597374" w:rsidRPr="00597374" w:rsidRDefault="00597374" w:rsidP="00597374">
            <w:pPr>
              <w:rPr>
                <w:sz w:val="24"/>
                <w:szCs w:val="24"/>
              </w:rPr>
            </w:pPr>
            <w:r w:rsidRPr="00597374">
              <w:rPr>
                <w:sz w:val="24"/>
                <w:szCs w:val="24"/>
              </w:rPr>
              <w:t>YES/NO</w:t>
            </w:r>
            <w:r w:rsidR="00F0000E">
              <w:rPr>
                <w:sz w:val="24"/>
                <w:szCs w:val="24"/>
              </w:rPr>
              <w:t>:</w:t>
            </w:r>
            <w:r w:rsidR="00F72119">
              <w:rPr>
                <w:sz w:val="24"/>
                <w:szCs w:val="24"/>
              </w:rPr>
              <w:t xml:space="preserve"> yes</w:t>
            </w:r>
          </w:p>
        </w:tc>
        <w:tc>
          <w:tcPr>
            <w:tcW w:w="4675" w:type="dxa"/>
          </w:tcPr>
          <w:p w14:paraId="36818FEB" w14:textId="115236F5" w:rsidR="00597374" w:rsidRPr="00597374" w:rsidRDefault="00597374" w:rsidP="00597374">
            <w:pPr>
              <w:jc w:val="center"/>
              <w:rPr>
                <w:b/>
                <w:bCs/>
                <w:sz w:val="24"/>
                <w:szCs w:val="24"/>
              </w:rPr>
            </w:pPr>
            <w:r>
              <w:rPr>
                <w:b/>
                <w:bCs/>
                <w:sz w:val="24"/>
                <w:szCs w:val="24"/>
              </w:rPr>
              <w:t>Approved Meeting Minutes Published</w:t>
            </w:r>
          </w:p>
        </w:tc>
      </w:tr>
      <w:tr w:rsidR="00597374" w14:paraId="4C0BE5EF" w14:textId="77777777" w:rsidTr="00597374">
        <w:tc>
          <w:tcPr>
            <w:tcW w:w="4675" w:type="dxa"/>
          </w:tcPr>
          <w:p w14:paraId="02655EA2" w14:textId="0A1D4545" w:rsidR="00597374" w:rsidRPr="00597374" w:rsidRDefault="00F0000E" w:rsidP="00597374">
            <w:pPr>
              <w:rPr>
                <w:sz w:val="24"/>
                <w:szCs w:val="24"/>
              </w:rPr>
            </w:pPr>
            <w:r>
              <w:rPr>
                <w:sz w:val="24"/>
                <w:szCs w:val="24"/>
              </w:rPr>
              <w:t>YES/NO:</w:t>
            </w:r>
            <w:r w:rsidR="00F72119">
              <w:rPr>
                <w:sz w:val="24"/>
                <w:szCs w:val="24"/>
              </w:rPr>
              <w:t xml:space="preserve"> yes</w:t>
            </w:r>
          </w:p>
        </w:tc>
        <w:tc>
          <w:tcPr>
            <w:tcW w:w="4675" w:type="dxa"/>
          </w:tcPr>
          <w:p w14:paraId="05EC0F19" w14:textId="51B51823" w:rsidR="00597374" w:rsidRPr="00597374" w:rsidRDefault="004F2DD6" w:rsidP="00597374">
            <w:pPr>
              <w:rPr>
                <w:sz w:val="24"/>
                <w:szCs w:val="24"/>
              </w:rPr>
            </w:pPr>
            <w:r>
              <w:rPr>
                <w:sz w:val="24"/>
                <w:szCs w:val="24"/>
              </w:rPr>
              <w:t>Date:</w:t>
            </w:r>
          </w:p>
        </w:tc>
      </w:tr>
      <w:tr w:rsidR="00597374" w14:paraId="503DC419" w14:textId="77777777" w:rsidTr="00597374">
        <w:tc>
          <w:tcPr>
            <w:tcW w:w="4675" w:type="dxa"/>
          </w:tcPr>
          <w:p w14:paraId="47C21BBA" w14:textId="77777777" w:rsidR="00597374" w:rsidRPr="00597374" w:rsidRDefault="00597374" w:rsidP="00597374">
            <w:pPr>
              <w:rPr>
                <w:sz w:val="24"/>
                <w:szCs w:val="24"/>
              </w:rPr>
            </w:pPr>
          </w:p>
        </w:tc>
        <w:tc>
          <w:tcPr>
            <w:tcW w:w="4675" w:type="dxa"/>
          </w:tcPr>
          <w:p w14:paraId="7CAE92AC" w14:textId="77777777" w:rsidR="00597374" w:rsidRPr="00597374" w:rsidRDefault="00597374" w:rsidP="00597374">
            <w:pPr>
              <w:rPr>
                <w:sz w:val="24"/>
                <w:szCs w:val="24"/>
              </w:rPr>
            </w:pPr>
          </w:p>
        </w:tc>
      </w:tr>
      <w:tr w:rsidR="00597374" w14:paraId="73892ACF" w14:textId="77777777" w:rsidTr="00597374">
        <w:tc>
          <w:tcPr>
            <w:tcW w:w="4675" w:type="dxa"/>
          </w:tcPr>
          <w:p w14:paraId="37AD9704" w14:textId="068A6D6A" w:rsidR="00597374" w:rsidRPr="00597374" w:rsidRDefault="00597374" w:rsidP="00597374">
            <w:pPr>
              <w:jc w:val="center"/>
              <w:rPr>
                <w:b/>
                <w:bCs/>
                <w:sz w:val="24"/>
                <w:szCs w:val="24"/>
              </w:rPr>
            </w:pPr>
            <w:r w:rsidRPr="00597374">
              <w:rPr>
                <w:b/>
                <w:bCs/>
                <w:sz w:val="24"/>
                <w:szCs w:val="24"/>
              </w:rPr>
              <w:t>Draft Meeting Minutes Published</w:t>
            </w:r>
          </w:p>
        </w:tc>
        <w:tc>
          <w:tcPr>
            <w:tcW w:w="4675" w:type="dxa"/>
          </w:tcPr>
          <w:p w14:paraId="19873857" w14:textId="77777777" w:rsidR="00597374" w:rsidRPr="00597374" w:rsidRDefault="00597374" w:rsidP="00597374">
            <w:pPr>
              <w:rPr>
                <w:sz w:val="24"/>
                <w:szCs w:val="24"/>
              </w:rPr>
            </w:pPr>
          </w:p>
        </w:tc>
      </w:tr>
      <w:tr w:rsidR="00597374" w14:paraId="1A241A35" w14:textId="77777777" w:rsidTr="00597374">
        <w:tc>
          <w:tcPr>
            <w:tcW w:w="4675" w:type="dxa"/>
          </w:tcPr>
          <w:p w14:paraId="4914E7E3" w14:textId="7C010107" w:rsidR="00597374" w:rsidRPr="00597374" w:rsidRDefault="00597374" w:rsidP="00597374">
            <w:pPr>
              <w:rPr>
                <w:sz w:val="24"/>
                <w:szCs w:val="24"/>
              </w:rPr>
            </w:pPr>
            <w:r w:rsidRPr="00597374">
              <w:rPr>
                <w:sz w:val="24"/>
                <w:szCs w:val="24"/>
              </w:rPr>
              <w:t>Date:</w:t>
            </w:r>
            <w:r w:rsidR="00B05322">
              <w:rPr>
                <w:sz w:val="24"/>
                <w:szCs w:val="24"/>
              </w:rPr>
              <w:t xml:space="preserve"> </w:t>
            </w:r>
            <w:r w:rsidR="00F72119">
              <w:rPr>
                <w:sz w:val="24"/>
                <w:szCs w:val="24"/>
              </w:rPr>
              <w:t>May 22, 2025</w:t>
            </w:r>
          </w:p>
        </w:tc>
        <w:tc>
          <w:tcPr>
            <w:tcW w:w="4675" w:type="dxa"/>
          </w:tcPr>
          <w:p w14:paraId="4210D0B9" w14:textId="77777777" w:rsidR="00597374" w:rsidRPr="00597374" w:rsidRDefault="00597374" w:rsidP="00597374">
            <w:pPr>
              <w:rPr>
                <w:sz w:val="24"/>
                <w:szCs w:val="24"/>
              </w:rPr>
            </w:pPr>
          </w:p>
        </w:tc>
      </w:tr>
      <w:tr w:rsidR="00597374" w14:paraId="07D8CA0D" w14:textId="77777777" w:rsidTr="00597374">
        <w:tc>
          <w:tcPr>
            <w:tcW w:w="4675" w:type="dxa"/>
          </w:tcPr>
          <w:p w14:paraId="01FA52FD" w14:textId="53ED6148" w:rsidR="00597374" w:rsidRPr="00597374" w:rsidRDefault="00597374" w:rsidP="00597374">
            <w:pPr>
              <w:rPr>
                <w:sz w:val="24"/>
                <w:szCs w:val="24"/>
              </w:rPr>
            </w:pPr>
            <w:r w:rsidRPr="00597374">
              <w:rPr>
                <w:sz w:val="24"/>
                <w:szCs w:val="24"/>
              </w:rPr>
              <w:t>Date:</w:t>
            </w:r>
            <w:r w:rsidR="00F72119">
              <w:rPr>
                <w:sz w:val="24"/>
                <w:szCs w:val="24"/>
              </w:rPr>
              <w:t xml:space="preserve"> June 11, 2025</w:t>
            </w:r>
          </w:p>
        </w:tc>
        <w:tc>
          <w:tcPr>
            <w:tcW w:w="4675" w:type="dxa"/>
          </w:tcPr>
          <w:p w14:paraId="7B4E59D2" w14:textId="77777777" w:rsidR="00597374" w:rsidRPr="00597374" w:rsidRDefault="00597374" w:rsidP="00597374">
            <w:pPr>
              <w:rPr>
                <w:sz w:val="24"/>
                <w:szCs w:val="24"/>
              </w:rPr>
            </w:pPr>
          </w:p>
        </w:tc>
      </w:tr>
      <w:tr w:rsidR="00597374" w14:paraId="7220FB3C" w14:textId="77777777" w:rsidTr="00597374">
        <w:tc>
          <w:tcPr>
            <w:tcW w:w="4675" w:type="dxa"/>
          </w:tcPr>
          <w:p w14:paraId="4B88422B" w14:textId="77777777" w:rsidR="00597374" w:rsidRPr="00597374" w:rsidRDefault="00597374" w:rsidP="00597374">
            <w:pPr>
              <w:rPr>
                <w:sz w:val="24"/>
                <w:szCs w:val="24"/>
              </w:rPr>
            </w:pPr>
          </w:p>
        </w:tc>
        <w:tc>
          <w:tcPr>
            <w:tcW w:w="4675" w:type="dxa"/>
          </w:tcPr>
          <w:p w14:paraId="455F3FD7" w14:textId="77777777" w:rsidR="00597374" w:rsidRPr="00597374" w:rsidRDefault="00597374" w:rsidP="00597374">
            <w:pPr>
              <w:rPr>
                <w:sz w:val="24"/>
                <w:szCs w:val="24"/>
              </w:rPr>
            </w:pPr>
          </w:p>
        </w:tc>
      </w:tr>
      <w:tr w:rsidR="00597374" w14:paraId="5EAC4F5A" w14:textId="77777777" w:rsidTr="00597374">
        <w:tc>
          <w:tcPr>
            <w:tcW w:w="4675" w:type="dxa"/>
          </w:tcPr>
          <w:p w14:paraId="20B5252D" w14:textId="78FBDB68" w:rsidR="00597374" w:rsidRPr="00597374" w:rsidRDefault="00597374" w:rsidP="00597374">
            <w:pPr>
              <w:jc w:val="center"/>
              <w:rPr>
                <w:b/>
                <w:bCs/>
                <w:sz w:val="24"/>
                <w:szCs w:val="24"/>
              </w:rPr>
            </w:pPr>
            <w:r w:rsidRPr="00597374">
              <w:rPr>
                <w:b/>
                <w:bCs/>
                <w:sz w:val="24"/>
                <w:szCs w:val="24"/>
              </w:rPr>
              <w:t>Approved Meeting Minutes Published</w:t>
            </w:r>
          </w:p>
        </w:tc>
        <w:tc>
          <w:tcPr>
            <w:tcW w:w="4675" w:type="dxa"/>
          </w:tcPr>
          <w:p w14:paraId="606004FD" w14:textId="77777777" w:rsidR="00597374" w:rsidRPr="00597374" w:rsidRDefault="00597374" w:rsidP="00597374">
            <w:pPr>
              <w:rPr>
                <w:b/>
                <w:bCs/>
                <w:sz w:val="24"/>
                <w:szCs w:val="24"/>
                <w:u w:val="single"/>
              </w:rPr>
            </w:pPr>
          </w:p>
        </w:tc>
      </w:tr>
      <w:tr w:rsidR="00597374" w14:paraId="3610E549" w14:textId="77777777" w:rsidTr="00597374">
        <w:tc>
          <w:tcPr>
            <w:tcW w:w="4675" w:type="dxa"/>
          </w:tcPr>
          <w:p w14:paraId="3D3F0239" w14:textId="79ACB3B9" w:rsidR="00597374" w:rsidRPr="00597374" w:rsidRDefault="00597374" w:rsidP="00597374">
            <w:pPr>
              <w:rPr>
                <w:sz w:val="24"/>
                <w:szCs w:val="24"/>
              </w:rPr>
            </w:pPr>
            <w:r>
              <w:rPr>
                <w:sz w:val="24"/>
                <w:szCs w:val="24"/>
              </w:rPr>
              <w:t>Date:</w:t>
            </w:r>
            <w:r w:rsidR="005B1601">
              <w:rPr>
                <w:sz w:val="24"/>
                <w:szCs w:val="24"/>
              </w:rPr>
              <w:t xml:space="preserve"> </w:t>
            </w:r>
            <w:r w:rsidR="00F72119">
              <w:rPr>
                <w:sz w:val="24"/>
                <w:szCs w:val="24"/>
              </w:rPr>
              <w:t>June 30, 2025</w:t>
            </w:r>
          </w:p>
        </w:tc>
        <w:tc>
          <w:tcPr>
            <w:tcW w:w="4675" w:type="dxa"/>
          </w:tcPr>
          <w:p w14:paraId="354513AF" w14:textId="77777777" w:rsidR="00597374" w:rsidRPr="00597374" w:rsidRDefault="00597374" w:rsidP="00597374">
            <w:pPr>
              <w:rPr>
                <w:b/>
                <w:bCs/>
                <w:sz w:val="24"/>
                <w:szCs w:val="24"/>
                <w:u w:val="single"/>
              </w:rPr>
            </w:pPr>
          </w:p>
        </w:tc>
      </w:tr>
      <w:tr w:rsidR="00597374" w14:paraId="7527EC96" w14:textId="77777777" w:rsidTr="00597374">
        <w:tc>
          <w:tcPr>
            <w:tcW w:w="4675" w:type="dxa"/>
          </w:tcPr>
          <w:p w14:paraId="35BB3CC6" w14:textId="1A26E33D" w:rsidR="00597374" w:rsidRDefault="00597374" w:rsidP="00597374">
            <w:pPr>
              <w:rPr>
                <w:sz w:val="24"/>
                <w:szCs w:val="24"/>
              </w:rPr>
            </w:pPr>
            <w:r>
              <w:rPr>
                <w:sz w:val="24"/>
                <w:szCs w:val="24"/>
              </w:rPr>
              <w:t>Date:</w:t>
            </w:r>
          </w:p>
        </w:tc>
        <w:tc>
          <w:tcPr>
            <w:tcW w:w="4675" w:type="dxa"/>
          </w:tcPr>
          <w:p w14:paraId="6B173A64" w14:textId="77777777" w:rsidR="00597374" w:rsidRPr="00597374" w:rsidRDefault="00597374" w:rsidP="00597374">
            <w:pPr>
              <w:rPr>
                <w:b/>
                <w:bCs/>
                <w:sz w:val="24"/>
                <w:szCs w:val="24"/>
                <w:u w:val="single"/>
              </w:rPr>
            </w:pPr>
          </w:p>
        </w:tc>
      </w:tr>
    </w:tbl>
    <w:p w14:paraId="53CFA2EA" w14:textId="77777777" w:rsidR="00597374" w:rsidRDefault="00597374" w:rsidP="00597374">
      <w:pPr>
        <w:rPr>
          <w:b/>
          <w:bCs/>
          <w:sz w:val="28"/>
          <w:szCs w:val="28"/>
          <w:u w:val="single"/>
        </w:rPr>
      </w:pPr>
    </w:p>
    <w:p w14:paraId="0E00155F" w14:textId="77777777" w:rsidR="00597374" w:rsidRDefault="00597374" w:rsidP="00FB3E6D">
      <w:pPr>
        <w:jc w:val="center"/>
        <w:rPr>
          <w:b/>
          <w:bCs/>
          <w:sz w:val="28"/>
          <w:szCs w:val="28"/>
          <w:u w:val="single"/>
        </w:rPr>
      </w:pPr>
    </w:p>
    <w:p w14:paraId="2C184ACF" w14:textId="77777777" w:rsidR="00597374" w:rsidRDefault="00597374" w:rsidP="00FB3E6D">
      <w:pPr>
        <w:jc w:val="center"/>
        <w:rPr>
          <w:b/>
          <w:bCs/>
          <w:sz w:val="28"/>
          <w:szCs w:val="28"/>
          <w:u w:val="single"/>
        </w:rPr>
      </w:pPr>
    </w:p>
    <w:p w14:paraId="3D0699C2" w14:textId="21978E05" w:rsidR="00597374" w:rsidRPr="004F2DD6" w:rsidRDefault="004F2DD6" w:rsidP="00FB3E6D">
      <w:pPr>
        <w:jc w:val="center"/>
        <w:rPr>
          <w:b/>
          <w:bCs/>
          <w:sz w:val="24"/>
          <w:szCs w:val="24"/>
        </w:rPr>
      </w:pPr>
      <w:r w:rsidRPr="004F2DD6">
        <w:rPr>
          <w:b/>
          <w:bCs/>
          <w:sz w:val="24"/>
          <w:szCs w:val="24"/>
        </w:rPr>
        <w:t>Continuing Education Credits</w:t>
      </w:r>
    </w:p>
    <w:p w14:paraId="01C543B4" w14:textId="7ABDD4D7" w:rsidR="00A4162F" w:rsidRPr="004F2DD6" w:rsidRDefault="00A4162F" w:rsidP="005620F6">
      <w:pPr>
        <w:jc w:val="center"/>
        <w:rPr>
          <w:b/>
          <w:bCs/>
          <w:sz w:val="24"/>
          <w:szCs w:val="24"/>
        </w:rPr>
      </w:pPr>
    </w:p>
    <w:tbl>
      <w:tblPr>
        <w:tblStyle w:val="TableGrid0"/>
        <w:tblW w:w="0" w:type="auto"/>
        <w:tblLook w:val="04A0" w:firstRow="1" w:lastRow="0" w:firstColumn="1" w:lastColumn="0" w:noHBand="0" w:noVBand="1"/>
      </w:tblPr>
      <w:tblGrid>
        <w:gridCol w:w="3116"/>
        <w:gridCol w:w="3117"/>
        <w:gridCol w:w="3117"/>
      </w:tblGrid>
      <w:tr w:rsidR="005620F6" w14:paraId="2E146B05" w14:textId="77777777" w:rsidTr="005620F6">
        <w:tc>
          <w:tcPr>
            <w:tcW w:w="3116" w:type="dxa"/>
          </w:tcPr>
          <w:p w14:paraId="32C9AE9D" w14:textId="77777777" w:rsidR="005620F6" w:rsidRDefault="005620F6" w:rsidP="00070E6C"/>
        </w:tc>
        <w:tc>
          <w:tcPr>
            <w:tcW w:w="3117" w:type="dxa"/>
          </w:tcPr>
          <w:p w14:paraId="7E3C87A9" w14:textId="1F9DB657" w:rsidR="005620F6" w:rsidRDefault="005620F6" w:rsidP="005620F6">
            <w:pPr>
              <w:jc w:val="center"/>
            </w:pPr>
            <w:r>
              <w:t>Hours Required</w:t>
            </w:r>
          </w:p>
        </w:tc>
        <w:tc>
          <w:tcPr>
            <w:tcW w:w="3117" w:type="dxa"/>
          </w:tcPr>
          <w:p w14:paraId="732D5B4C" w14:textId="77777777" w:rsidR="005620F6" w:rsidRDefault="005620F6" w:rsidP="005620F6">
            <w:pPr>
              <w:jc w:val="center"/>
            </w:pPr>
          </w:p>
        </w:tc>
      </w:tr>
      <w:tr w:rsidR="005620F6" w14:paraId="0D2C8C57" w14:textId="77777777" w:rsidTr="005620F6">
        <w:tc>
          <w:tcPr>
            <w:tcW w:w="3116" w:type="dxa"/>
          </w:tcPr>
          <w:p w14:paraId="605A74C2" w14:textId="1B960DB0" w:rsidR="005620F6" w:rsidRDefault="005620F6" w:rsidP="00070E6C">
            <w:r>
              <w:t>Administrative Entity Staff</w:t>
            </w:r>
          </w:p>
        </w:tc>
        <w:tc>
          <w:tcPr>
            <w:tcW w:w="3117" w:type="dxa"/>
          </w:tcPr>
          <w:p w14:paraId="093E1D6F" w14:textId="708748D2" w:rsidR="005620F6" w:rsidRDefault="005620F6" w:rsidP="005620F6">
            <w:pPr>
              <w:jc w:val="center"/>
            </w:pPr>
          </w:p>
        </w:tc>
        <w:tc>
          <w:tcPr>
            <w:tcW w:w="3117" w:type="dxa"/>
          </w:tcPr>
          <w:p w14:paraId="2EFBCE78" w14:textId="1AA747B0" w:rsidR="005620F6" w:rsidRDefault="00F72119" w:rsidP="005620F6">
            <w:pPr>
              <w:jc w:val="center"/>
            </w:pPr>
            <w:r>
              <w:t>34</w:t>
            </w:r>
          </w:p>
        </w:tc>
      </w:tr>
      <w:tr w:rsidR="005620F6" w14:paraId="2968D6CD" w14:textId="77777777" w:rsidTr="005620F6">
        <w:tc>
          <w:tcPr>
            <w:tcW w:w="3116" w:type="dxa"/>
          </w:tcPr>
          <w:p w14:paraId="0110A8AC" w14:textId="5A966C55" w:rsidR="005620F6" w:rsidRDefault="005620F6" w:rsidP="00070E6C">
            <w:r>
              <w:t>Fiscal Agent Staff</w:t>
            </w:r>
          </w:p>
        </w:tc>
        <w:tc>
          <w:tcPr>
            <w:tcW w:w="3117" w:type="dxa"/>
          </w:tcPr>
          <w:p w14:paraId="77237166" w14:textId="11018AEA" w:rsidR="005620F6" w:rsidRDefault="005620F6" w:rsidP="005620F6">
            <w:pPr>
              <w:jc w:val="center"/>
            </w:pPr>
          </w:p>
        </w:tc>
        <w:tc>
          <w:tcPr>
            <w:tcW w:w="3117" w:type="dxa"/>
          </w:tcPr>
          <w:p w14:paraId="25C248A0" w14:textId="2AF95926" w:rsidR="005620F6" w:rsidRDefault="00F72119" w:rsidP="005620F6">
            <w:pPr>
              <w:jc w:val="center"/>
            </w:pPr>
            <w:r>
              <w:t>48</w:t>
            </w:r>
          </w:p>
        </w:tc>
      </w:tr>
      <w:tr w:rsidR="005620F6" w14:paraId="77291D54" w14:textId="77777777" w:rsidTr="005620F6">
        <w:tc>
          <w:tcPr>
            <w:tcW w:w="3116" w:type="dxa"/>
          </w:tcPr>
          <w:p w14:paraId="3605448D" w14:textId="2A36F92B" w:rsidR="005620F6" w:rsidRDefault="005620F6" w:rsidP="00070E6C">
            <w:r>
              <w:t>One Stop</w:t>
            </w:r>
            <w:r w:rsidR="008145F3">
              <w:t xml:space="preserve"> </w:t>
            </w:r>
            <w:r>
              <w:t>Operator Staff</w:t>
            </w:r>
          </w:p>
        </w:tc>
        <w:tc>
          <w:tcPr>
            <w:tcW w:w="3117" w:type="dxa"/>
          </w:tcPr>
          <w:p w14:paraId="0323930B" w14:textId="033AF8C5" w:rsidR="005620F6" w:rsidRDefault="005620F6" w:rsidP="005620F6">
            <w:pPr>
              <w:jc w:val="center"/>
            </w:pPr>
          </w:p>
        </w:tc>
        <w:tc>
          <w:tcPr>
            <w:tcW w:w="3117" w:type="dxa"/>
          </w:tcPr>
          <w:p w14:paraId="06CCBADB" w14:textId="3ADDBF3A" w:rsidR="005620F6" w:rsidRDefault="00F72119" w:rsidP="005620F6">
            <w:pPr>
              <w:jc w:val="center"/>
            </w:pPr>
            <w:r>
              <w:t>4</w:t>
            </w:r>
          </w:p>
        </w:tc>
      </w:tr>
      <w:tr w:rsidR="005620F6" w14:paraId="4494ED51" w14:textId="77777777" w:rsidTr="005620F6">
        <w:tc>
          <w:tcPr>
            <w:tcW w:w="3116" w:type="dxa"/>
          </w:tcPr>
          <w:p w14:paraId="7F571211" w14:textId="2D230C42" w:rsidR="005620F6" w:rsidRDefault="005620F6" w:rsidP="00070E6C">
            <w:r>
              <w:t>Board Members</w:t>
            </w:r>
          </w:p>
        </w:tc>
        <w:tc>
          <w:tcPr>
            <w:tcW w:w="3117" w:type="dxa"/>
          </w:tcPr>
          <w:p w14:paraId="4A5D231E" w14:textId="0866552B" w:rsidR="005620F6" w:rsidRDefault="005620F6" w:rsidP="005620F6">
            <w:pPr>
              <w:jc w:val="center"/>
            </w:pPr>
          </w:p>
        </w:tc>
        <w:tc>
          <w:tcPr>
            <w:tcW w:w="3117" w:type="dxa"/>
          </w:tcPr>
          <w:p w14:paraId="721902FF" w14:textId="728D4637" w:rsidR="005620F6" w:rsidRDefault="005620F6" w:rsidP="005620F6">
            <w:pPr>
              <w:jc w:val="center"/>
            </w:pPr>
          </w:p>
        </w:tc>
      </w:tr>
    </w:tbl>
    <w:p w14:paraId="123551D8" w14:textId="77777777" w:rsidR="00597374" w:rsidRDefault="00597374" w:rsidP="00A4162F">
      <w:pPr>
        <w:jc w:val="center"/>
        <w:rPr>
          <w:b/>
          <w:sz w:val="28"/>
          <w:szCs w:val="28"/>
          <w:u w:val="single"/>
        </w:rPr>
      </w:pPr>
    </w:p>
    <w:p w14:paraId="44D0C3CA" w14:textId="2D462858" w:rsidR="00597374" w:rsidRDefault="009805DC" w:rsidP="00A4162F">
      <w:pPr>
        <w:jc w:val="center"/>
        <w:rPr>
          <w:b/>
          <w:sz w:val="28"/>
          <w:szCs w:val="28"/>
          <w:u w:val="single"/>
        </w:rPr>
      </w:pPr>
      <w:r>
        <w:rPr>
          <w:b/>
          <w:sz w:val="28"/>
          <w:szCs w:val="28"/>
          <w:u w:val="single"/>
        </w:rPr>
        <w:t>Attachment A</w:t>
      </w:r>
    </w:p>
    <w:p w14:paraId="06816BA4" w14:textId="77777777" w:rsidR="00597374" w:rsidRDefault="00597374" w:rsidP="00A4162F">
      <w:pPr>
        <w:jc w:val="center"/>
        <w:rPr>
          <w:b/>
          <w:sz w:val="28"/>
          <w:szCs w:val="28"/>
          <w:u w:val="single"/>
        </w:rPr>
      </w:pPr>
    </w:p>
    <w:p w14:paraId="1EE1D590" w14:textId="77777777" w:rsidR="00B81A92" w:rsidRDefault="00B81A92" w:rsidP="00563785">
      <w:pPr>
        <w:rPr>
          <w:rFonts w:ascii="Times New Roman" w:eastAsia="Times New Roman" w:hAnsi="Times New Roman" w:cs="Times New Roman"/>
          <w:b/>
        </w:rPr>
      </w:pPr>
    </w:p>
    <w:p w14:paraId="0F7985ED" w14:textId="19A78645" w:rsidR="00A4162F" w:rsidRDefault="006A4B14" w:rsidP="00A4162F">
      <w:pPr>
        <w:jc w:val="center"/>
        <w:rPr>
          <w:b/>
          <w:sz w:val="28"/>
          <w:szCs w:val="28"/>
          <w:u w:val="single"/>
        </w:rPr>
      </w:pPr>
      <w:r>
        <w:rPr>
          <w:b/>
          <w:sz w:val="28"/>
          <w:szCs w:val="28"/>
          <w:u w:val="single"/>
        </w:rPr>
        <w:t>PERFORMANCE</w:t>
      </w:r>
    </w:p>
    <w:p w14:paraId="305D3F11" w14:textId="77777777" w:rsidR="00975B04" w:rsidRDefault="00975B04" w:rsidP="00A4162F">
      <w:pPr>
        <w:jc w:val="center"/>
        <w:rPr>
          <w:b/>
          <w:sz w:val="36"/>
          <w:u w:val="single"/>
        </w:rPr>
      </w:pPr>
    </w:p>
    <w:p w14:paraId="49E08447" w14:textId="6047AF53" w:rsidR="007A5E6D" w:rsidRPr="007A5E6D" w:rsidRDefault="007A5E6D" w:rsidP="00A4162F">
      <w:pPr>
        <w:jc w:val="center"/>
        <w:rPr>
          <w:bCs/>
          <w:sz w:val="28"/>
          <w:szCs w:val="28"/>
        </w:rPr>
      </w:pPr>
    </w:p>
    <w:tbl>
      <w:tblPr>
        <w:tblStyle w:val="TableGrid"/>
        <w:tblpPr w:leftFromText="180" w:rightFromText="180" w:vertAnchor="text" w:horzAnchor="margin" w:tblpY="85"/>
        <w:tblW w:w="9453" w:type="dxa"/>
        <w:tblInd w:w="0" w:type="dxa"/>
        <w:tblCellMar>
          <w:top w:w="71" w:type="dxa"/>
          <w:left w:w="106" w:type="dxa"/>
          <w:bottom w:w="18" w:type="dxa"/>
          <w:right w:w="6" w:type="dxa"/>
        </w:tblCellMar>
        <w:tblLook w:val="04A0" w:firstRow="1" w:lastRow="0" w:firstColumn="1" w:lastColumn="0" w:noHBand="0" w:noVBand="1"/>
      </w:tblPr>
      <w:tblGrid>
        <w:gridCol w:w="3420"/>
        <w:gridCol w:w="1892"/>
        <w:gridCol w:w="2069"/>
        <w:gridCol w:w="2072"/>
      </w:tblGrid>
      <w:tr w:rsidR="002B161C" w:rsidRPr="00BE0368" w14:paraId="0C15E566" w14:textId="77777777" w:rsidTr="002B161C">
        <w:trPr>
          <w:trHeight w:val="521"/>
        </w:trPr>
        <w:tc>
          <w:tcPr>
            <w:tcW w:w="3420" w:type="dxa"/>
            <w:tcBorders>
              <w:top w:val="nil"/>
              <w:left w:val="nil"/>
              <w:bottom w:val="single" w:sz="4" w:space="0" w:color="000000"/>
              <w:right w:val="single" w:sz="4" w:space="0" w:color="000000"/>
            </w:tcBorders>
            <w:vAlign w:val="bottom"/>
          </w:tcPr>
          <w:p w14:paraId="5EEE9886" w14:textId="77777777" w:rsidR="002B161C" w:rsidRPr="00566D51" w:rsidRDefault="002B161C" w:rsidP="002B161C">
            <w:pPr>
              <w:ind w:left="2"/>
            </w:pPr>
            <w:r w:rsidRPr="00566D51">
              <w:rPr>
                <w:sz w:val="24"/>
              </w:rPr>
              <w:t xml:space="preserve"> </w:t>
            </w:r>
            <w:r w:rsidRPr="00566D51">
              <w:rPr>
                <w:b/>
                <w:sz w:val="36"/>
              </w:rPr>
              <w:t xml:space="preserve"> </w:t>
            </w:r>
            <w:bookmarkStart w:id="0" w:name="_Hlk143243828"/>
          </w:p>
        </w:tc>
        <w:tc>
          <w:tcPr>
            <w:tcW w:w="18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5E245A" w14:textId="77777777" w:rsidR="002B161C" w:rsidRPr="00BE0368" w:rsidRDefault="002B161C" w:rsidP="002B161C">
            <w:pPr>
              <w:ind w:left="2"/>
            </w:pPr>
            <w:r w:rsidRPr="00BE0368">
              <w:t xml:space="preserve">Adult </w:t>
            </w:r>
            <w:r w:rsidRPr="00BE0368">
              <w:rPr>
                <w:b/>
                <w:sz w:val="36"/>
              </w:rPr>
              <w:t xml:space="preserve"> </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A531BC" w14:textId="77777777" w:rsidR="002B161C" w:rsidRPr="00BE0368" w:rsidRDefault="002B161C" w:rsidP="002B161C">
            <w:r w:rsidRPr="00BE0368">
              <w:t xml:space="preserve">Dislocated Worker </w:t>
            </w:r>
            <w:r w:rsidRPr="00BE0368">
              <w:rPr>
                <w:b/>
                <w:sz w:val="36"/>
              </w:rPr>
              <w:t xml:space="preserve"> </w:t>
            </w:r>
          </w:p>
        </w:tc>
        <w:tc>
          <w:tcPr>
            <w:tcW w:w="20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71FD7A" w14:textId="77777777" w:rsidR="002B161C" w:rsidRPr="00BE0368" w:rsidRDefault="002B161C" w:rsidP="002B161C">
            <w:pPr>
              <w:ind w:left="2"/>
            </w:pPr>
            <w:r w:rsidRPr="00BE0368">
              <w:t xml:space="preserve">Youth </w:t>
            </w:r>
            <w:r w:rsidRPr="00BE0368">
              <w:rPr>
                <w:b/>
                <w:sz w:val="36"/>
              </w:rPr>
              <w:t xml:space="preserve"> </w:t>
            </w:r>
          </w:p>
        </w:tc>
      </w:tr>
      <w:tr w:rsidR="002B161C" w:rsidRPr="00BE0368" w14:paraId="3380AD31" w14:textId="77777777" w:rsidTr="002B161C">
        <w:trPr>
          <w:trHeight w:val="415"/>
        </w:trPr>
        <w:tc>
          <w:tcPr>
            <w:tcW w:w="3420" w:type="dxa"/>
            <w:tcBorders>
              <w:top w:val="single" w:sz="4" w:space="0" w:color="000000"/>
              <w:left w:val="single" w:sz="4" w:space="0" w:color="000000"/>
              <w:bottom w:val="single" w:sz="4" w:space="0" w:color="000000"/>
              <w:right w:val="single" w:sz="4" w:space="0" w:color="000000"/>
            </w:tcBorders>
          </w:tcPr>
          <w:p w14:paraId="3F0E36BF" w14:textId="77777777" w:rsidR="002B161C" w:rsidRPr="00BE0368" w:rsidRDefault="002B161C" w:rsidP="002B161C">
            <w:pPr>
              <w:ind w:left="2"/>
            </w:pPr>
            <w:r w:rsidRPr="00BE0368">
              <w:t xml:space="preserve">Enrolled </w:t>
            </w:r>
            <w:r w:rsidRPr="00BE0368">
              <w:rPr>
                <w:b/>
                <w:sz w:val="36"/>
              </w:rPr>
              <w:t xml:space="preserve"> </w:t>
            </w:r>
          </w:p>
        </w:tc>
        <w:tc>
          <w:tcPr>
            <w:tcW w:w="1892" w:type="dxa"/>
            <w:tcBorders>
              <w:top w:val="single" w:sz="4" w:space="0" w:color="000000"/>
              <w:left w:val="single" w:sz="4" w:space="0" w:color="000000"/>
              <w:bottom w:val="single" w:sz="4" w:space="0" w:color="000000"/>
              <w:right w:val="single" w:sz="4" w:space="0" w:color="000000"/>
            </w:tcBorders>
          </w:tcPr>
          <w:p w14:paraId="1F571C2C" w14:textId="3651A47B" w:rsidR="002B161C" w:rsidRPr="00BE0368" w:rsidRDefault="005417A1" w:rsidP="002B161C">
            <w:r>
              <w:t>47</w:t>
            </w:r>
          </w:p>
        </w:tc>
        <w:tc>
          <w:tcPr>
            <w:tcW w:w="2069" w:type="dxa"/>
            <w:tcBorders>
              <w:top w:val="single" w:sz="4" w:space="0" w:color="000000"/>
              <w:left w:val="single" w:sz="4" w:space="0" w:color="000000"/>
              <w:bottom w:val="single" w:sz="4" w:space="0" w:color="000000"/>
              <w:right w:val="single" w:sz="4" w:space="0" w:color="000000"/>
            </w:tcBorders>
          </w:tcPr>
          <w:p w14:paraId="6BE09534" w14:textId="644FDF4D" w:rsidR="002B161C" w:rsidRPr="00BE0368" w:rsidRDefault="005417A1" w:rsidP="002B161C">
            <w:r>
              <w:t>9</w:t>
            </w:r>
          </w:p>
        </w:tc>
        <w:tc>
          <w:tcPr>
            <w:tcW w:w="2072" w:type="dxa"/>
            <w:tcBorders>
              <w:top w:val="single" w:sz="4" w:space="0" w:color="000000"/>
              <w:left w:val="single" w:sz="4" w:space="0" w:color="000000"/>
              <w:bottom w:val="single" w:sz="4" w:space="0" w:color="000000"/>
              <w:right w:val="single" w:sz="4" w:space="0" w:color="000000"/>
            </w:tcBorders>
          </w:tcPr>
          <w:p w14:paraId="21C8E833" w14:textId="61BB629A" w:rsidR="002B161C" w:rsidRPr="00BE0368" w:rsidRDefault="005417A1" w:rsidP="002B161C">
            <w:r>
              <w:t>68</w:t>
            </w:r>
          </w:p>
        </w:tc>
      </w:tr>
      <w:tr w:rsidR="002B161C" w:rsidRPr="00BE0368" w14:paraId="48ECD177" w14:textId="77777777" w:rsidTr="002B161C">
        <w:trPr>
          <w:trHeight w:val="418"/>
        </w:trPr>
        <w:tc>
          <w:tcPr>
            <w:tcW w:w="3420" w:type="dxa"/>
            <w:tcBorders>
              <w:top w:val="single" w:sz="4" w:space="0" w:color="000000"/>
              <w:left w:val="single" w:sz="4" w:space="0" w:color="000000"/>
              <w:bottom w:val="single" w:sz="4" w:space="0" w:color="000000"/>
              <w:right w:val="single" w:sz="4" w:space="0" w:color="000000"/>
            </w:tcBorders>
          </w:tcPr>
          <w:p w14:paraId="6A810146" w14:textId="77777777" w:rsidR="002B161C" w:rsidRPr="00BE0368" w:rsidRDefault="002B161C" w:rsidP="002B161C">
            <w:pPr>
              <w:ind w:left="2"/>
            </w:pPr>
            <w:r w:rsidRPr="00BE0368">
              <w:t xml:space="preserve">Exited </w:t>
            </w:r>
            <w:r w:rsidRPr="00BE0368">
              <w:rPr>
                <w:b/>
                <w:sz w:val="36"/>
              </w:rPr>
              <w:t xml:space="preserve"> </w:t>
            </w:r>
          </w:p>
        </w:tc>
        <w:tc>
          <w:tcPr>
            <w:tcW w:w="1892" w:type="dxa"/>
            <w:tcBorders>
              <w:top w:val="single" w:sz="4" w:space="0" w:color="000000"/>
              <w:left w:val="single" w:sz="4" w:space="0" w:color="000000"/>
              <w:bottom w:val="single" w:sz="4" w:space="0" w:color="000000"/>
              <w:right w:val="single" w:sz="4" w:space="0" w:color="000000"/>
            </w:tcBorders>
          </w:tcPr>
          <w:p w14:paraId="721AB76A" w14:textId="5F005905" w:rsidR="002B161C" w:rsidRPr="00BE0368" w:rsidRDefault="005417A1" w:rsidP="002B161C">
            <w:pPr>
              <w:rPr>
                <w:bCs/>
              </w:rPr>
            </w:pPr>
            <w:r>
              <w:rPr>
                <w:bCs/>
              </w:rPr>
              <w:t>14</w:t>
            </w:r>
          </w:p>
        </w:tc>
        <w:tc>
          <w:tcPr>
            <w:tcW w:w="2069" w:type="dxa"/>
            <w:tcBorders>
              <w:top w:val="single" w:sz="4" w:space="0" w:color="000000"/>
              <w:left w:val="single" w:sz="4" w:space="0" w:color="000000"/>
              <w:bottom w:val="single" w:sz="4" w:space="0" w:color="000000"/>
              <w:right w:val="single" w:sz="4" w:space="0" w:color="000000"/>
            </w:tcBorders>
          </w:tcPr>
          <w:p w14:paraId="05FB474F" w14:textId="67366CE1" w:rsidR="002B161C" w:rsidRPr="00BE0368" w:rsidRDefault="005417A1" w:rsidP="002B161C">
            <w:r>
              <w:t>1</w:t>
            </w:r>
          </w:p>
        </w:tc>
        <w:tc>
          <w:tcPr>
            <w:tcW w:w="2072" w:type="dxa"/>
            <w:tcBorders>
              <w:top w:val="single" w:sz="4" w:space="0" w:color="000000"/>
              <w:left w:val="single" w:sz="4" w:space="0" w:color="000000"/>
              <w:bottom w:val="single" w:sz="4" w:space="0" w:color="000000"/>
              <w:right w:val="single" w:sz="4" w:space="0" w:color="000000"/>
            </w:tcBorders>
          </w:tcPr>
          <w:p w14:paraId="13EB6776" w14:textId="6CC28E87" w:rsidR="002B161C" w:rsidRPr="00BE0368" w:rsidRDefault="005417A1" w:rsidP="002B161C">
            <w:r>
              <w:t>2</w:t>
            </w:r>
          </w:p>
        </w:tc>
      </w:tr>
      <w:tr w:rsidR="002B161C" w:rsidRPr="00BE0368" w14:paraId="3F2B0F54" w14:textId="77777777" w:rsidTr="002B161C">
        <w:trPr>
          <w:trHeight w:val="415"/>
        </w:trPr>
        <w:tc>
          <w:tcPr>
            <w:tcW w:w="3420" w:type="dxa"/>
            <w:tcBorders>
              <w:top w:val="single" w:sz="4" w:space="0" w:color="000000"/>
              <w:left w:val="single" w:sz="4" w:space="0" w:color="000000"/>
              <w:bottom w:val="single" w:sz="4" w:space="0" w:color="000000"/>
              <w:right w:val="single" w:sz="4" w:space="0" w:color="000000"/>
            </w:tcBorders>
          </w:tcPr>
          <w:p w14:paraId="402C9387" w14:textId="77777777" w:rsidR="002B161C" w:rsidRPr="00BE0368" w:rsidRDefault="002B161C" w:rsidP="002B161C">
            <w:pPr>
              <w:ind w:left="2"/>
            </w:pPr>
            <w:r w:rsidRPr="00BE0368">
              <w:t xml:space="preserve">Carry Over </w:t>
            </w:r>
            <w:r w:rsidRPr="00BE0368">
              <w:rPr>
                <w:b/>
                <w:sz w:val="36"/>
              </w:rPr>
              <w:t xml:space="preserve"> </w:t>
            </w:r>
          </w:p>
        </w:tc>
        <w:tc>
          <w:tcPr>
            <w:tcW w:w="1892" w:type="dxa"/>
            <w:tcBorders>
              <w:top w:val="single" w:sz="4" w:space="0" w:color="000000"/>
              <w:left w:val="single" w:sz="4" w:space="0" w:color="000000"/>
              <w:bottom w:val="single" w:sz="4" w:space="0" w:color="000000"/>
              <w:right w:val="single" w:sz="4" w:space="0" w:color="000000"/>
            </w:tcBorders>
          </w:tcPr>
          <w:p w14:paraId="09247EF5" w14:textId="253C20A9" w:rsidR="002B161C" w:rsidRPr="00BE0368" w:rsidRDefault="005417A1" w:rsidP="002B161C">
            <w:pPr>
              <w:rPr>
                <w:bCs/>
              </w:rPr>
            </w:pPr>
            <w:r>
              <w:rPr>
                <w:bCs/>
              </w:rPr>
              <w:t>134</w:t>
            </w:r>
          </w:p>
        </w:tc>
        <w:tc>
          <w:tcPr>
            <w:tcW w:w="2069" w:type="dxa"/>
            <w:tcBorders>
              <w:top w:val="single" w:sz="4" w:space="0" w:color="000000"/>
              <w:left w:val="single" w:sz="4" w:space="0" w:color="000000"/>
              <w:bottom w:val="single" w:sz="4" w:space="0" w:color="000000"/>
              <w:right w:val="single" w:sz="4" w:space="0" w:color="000000"/>
            </w:tcBorders>
          </w:tcPr>
          <w:p w14:paraId="58273978" w14:textId="32EA5755" w:rsidR="002B161C" w:rsidRPr="00BE0368" w:rsidRDefault="005417A1" w:rsidP="002B161C">
            <w:r>
              <w:t>13</w:t>
            </w:r>
          </w:p>
        </w:tc>
        <w:tc>
          <w:tcPr>
            <w:tcW w:w="2072" w:type="dxa"/>
            <w:tcBorders>
              <w:top w:val="single" w:sz="4" w:space="0" w:color="000000"/>
              <w:left w:val="single" w:sz="4" w:space="0" w:color="000000"/>
              <w:bottom w:val="single" w:sz="4" w:space="0" w:color="000000"/>
              <w:right w:val="single" w:sz="4" w:space="0" w:color="000000"/>
            </w:tcBorders>
          </w:tcPr>
          <w:p w14:paraId="73D4A0D5" w14:textId="7EE2B00C" w:rsidR="002B161C" w:rsidRPr="00BE0368" w:rsidRDefault="005417A1" w:rsidP="002B161C">
            <w:r>
              <w:t>2</w:t>
            </w:r>
          </w:p>
        </w:tc>
      </w:tr>
      <w:tr w:rsidR="002B161C" w:rsidRPr="00BE0368" w14:paraId="539702A3" w14:textId="77777777" w:rsidTr="002B161C">
        <w:trPr>
          <w:trHeight w:val="418"/>
        </w:trPr>
        <w:tc>
          <w:tcPr>
            <w:tcW w:w="3420" w:type="dxa"/>
            <w:tcBorders>
              <w:top w:val="single" w:sz="4" w:space="0" w:color="000000"/>
              <w:left w:val="single" w:sz="4" w:space="0" w:color="000000"/>
              <w:bottom w:val="single" w:sz="4" w:space="0" w:color="000000"/>
              <w:right w:val="single" w:sz="4" w:space="0" w:color="000000"/>
            </w:tcBorders>
          </w:tcPr>
          <w:p w14:paraId="71F7DE68" w14:textId="77777777" w:rsidR="002B161C" w:rsidRPr="00BE0368" w:rsidRDefault="002B161C" w:rsidP="002B161C">
            <w:pPr>
              <w:ind w:left="2"/>
            </w:pPr>
            <w:r w:rsidRPr="00BE0368">
              <w:t xml:space="preserve">Served (Enrolled + Carry Over) </w:t>
            </w:r>
            <w:r w:rsidRPr="00BE0368">
              <w:rPr>
                <w:b/>
                <w:sz w:val="36"/>
              </w:rPr>
              <w:t xml:space="preserve"> </w:t>
            </w:r>
          </w:p>
        </w:tc>
        <w:tc>
          <w:tcPr>
            <w:tcW w:w="1892" w:type="dxa"/>
            <w:tcBorders>
              <w:top w:val="single" w:sz="4" w:space="0" w:color="000000"/>
              <w:left w:val="single" w:sz="4" w:space="0" w:color="000000"/>
              <w:bottom w:val="single" w:sz="4" w:space="0" w:color="000000"/>
              <w:right w:val="single" w:sz="4" w:space="0" w:color="000000"/>
            </w:tcBorders>
          </w:tcPr>
          <w:p w14:paraId="4D1C3444" w14:textId="20B1E94C" w:rsidR="002B161C" w:rsidRPr="00BE0368" w:rsidRDefault="005417A1" w:rsidP="002B161C">
            <w:pPr>
              <w:rPr>
                <w:bCs/>
              </w:rPr>
            </w:pPr>
            <w:r>
              <w:rPr>
                <w:bCs/>
              </w:rPr>
              <w:t>181</w:t>
            </w:r>
          </w:p>
        </w:tc>
        <w:tc>
          <w:tcPr>
            <w:tcW w:w="2069" w:type="dxa"/>
            <w:tcBorders>
              <w:top w:val="single" w:sz="4" w:space="0" w:color="000000"/>
              <w:left w:val="single" w:sz="4" w:space="0" w:color="000000"/>
              <w:bottom w:val="single" w:sz="4" w:space="0" w:color="000000"/>
              <w:right w:val="single" w:sz="4" w:space="0" w:color="000000"/>
            </w:tcBorders>
          </w:tcPr>
          <w:p w14:paraId="4E0DF18A" w14:textId="0F4CDF13" w:rsidR="002B161C" w:rsidRPr="00BE0368" w:rsidRDefault="005417A1" w:rsidP="002B161C">
            <w:r>
              <w:t>22</w:t>
            </w:r>
          </w:p>
        </w:tc>
        <w:tc>
          <w:tcPr>
            <w:tcW w:w="2072" w:type="dxa"/>
            <w:tcBorders>
              <w:top w:val="single" w:sz="4" w:space="0" w:color="000000"/>
              <w:left w:val="single" w:sz="4" w:space="0" w:color="000000"/>
              <w:bottom w:val="single" w:sz="4" w:space="0" w:color="000000"/>
              <w:right w:val="single" w:sz="4" w:space="0" w:color="000000"/>
            </w:tcBorders>
          </w:tcPr>
          <w:p w14:paraId="07F81700" w14:textId="6F8E1CD9" w:rsidR="002B161C" w:rsidRPr="00BE0368" w:rsidRDefault="005417A1" w:rsidP="002B161C">
            <w:r>
              <w:t>10</w:t>
            </w:r>
          </w:p>
        </w:tc>
      </w:tr>
    </w:tbl>
    <w:p w14:paraId="7C595F6C" w14:textId="50D4235F" w:rsidR="00A4162F" w:rsidRPr="0033781E" w:rsidRDefault="00A4162F" w:rsidP="00A4162F">
      <w:pPr>
        <w:spacing w:after="53"/>
        <w:rPr>
          <w:sz w:val="16"/>
          <w:szCs w:val="16"/>
        </w:rPr>
      </w:pPr>
      <w:bookmarkStart w:id="1" w:name="_Hlk64034355"/>
      <w:bookmarkEnd w:id="0"/>
      <w:r w:rsidRPr="00BE0368">
        <w:rPr>
          <w:sz w:val="16"/>
          <w:szCs w:val="16"/>
        </w:rPr>
        <w:t xml:space="preserve">Updated and </w:t>
      </w:r>
      <w:bookmarkEnd w:id="1"/>
      <w:r w:rsidRPr="00BE0368">
        <w:rPr>
          <w:sz w:val="16"/>
          <w:szCs w:val="16"/>
        </w:rPr>
        <w:t xml:space="preserve">Extracted from Future Works </w:t>
      </w:r>
      <w:r w:rsidR="00EB6A55">
        <w:rPr>
          <w:sz w:val="16"/>
          <w:szCs w:val="16"/>
        </w:rPr>
        <w:t>XX/XX/XXXX</w:t>
      </w:r>
      <w:r w:rsidRPr="00EF2BFA">
        <w:rPr>
          <w:b/>
          <w:sz w:val="16"/>
          <w:szCs w:val="16"/>
        </w:rPr>
        <w:t xml:space="preserve"> </w:t>
      </w:r>
    </w:p>
    <w:p w14:paraId="067E40C1" w14:textId="77777777" w:rsidR="00560C29" w:rsidRDefault="00560C29" w:rsidP="006A4B14">
      <w:pPr>
        <w:pStyle w:val="BodyText"/>
        <w:spacing w:after="1"/>
        <w:jc w:val="center"/>
        <w:rPr>
          <w:rFonts w:ascii="Arial"/>
          <w:b/>
          <w:bCs/>
          <w:sz w:val="28"/>
          <w:szCs w:val="28"/>
          <w:u w:val="single"/>
        </w:rPr>
      </w:pPr>
    </w:p>
    <w:p w14:paraId="60495705" w14:textId="77777777" w:rsidR="007A5E6D" w:rsidRPr="00F66962" w:rsidRDefault="007A5E6D" w:rsidP="006A4B14">
      <w:pPr>
        <w:jc w:val="center"/>
        <w:rPr>
          <w:b/>
          <w:sz w:val="28"/>
          <w:szCs w:val="28"/>
        </w:rPr>
      </w:pPr>
    </w:p>
    <w:p w14:paraId="1105DCD1" w14:textId="77777777" w:rsidR="00A4162F" w:rsidRDefault="00A4162F" w:rsidP="00A4162F">
      <w:pPr>
        <w:pStyle w:val="BodyText"/>
        <w:spacing w:after="1"/>
        <w:rPr>
          <w:rFonts w:ascii="Arial"/>
          <w:sz w:val="21"/>
        </w:rPr>
      </w:pPr>
    </w:p>
    <w:bookmarkStart w:id="2" w:name="_Hlk95220896"/>
    <w:p w14:paraId="28F4F539" w14:textId="098F86E2" w:rsidR="00A4162F" w:rsidRPr="003F369A" w:rsidRDefault="00A4162F" w:rsidP="00A4162F">
      <w:pPr>
        <w:ind w:left="-14"/>
      </w:pPr>
      <w:r>
        <w:rPr>
          <w:noProof/>
        </w:rPr>
        <mc:AlternateContent>
          <mc:Choice Requires="wpg">
            <w:drawing>
              <wp:inline distT="0" distB="0" distL="0" distR="0" wp14:anchorId="27453508" wp14:editId="053CD3A1">
                <wp:extent cx="6017895" cy="421005"/>
                <wp:effectExtent l="0" t="3175" r="4445" b="444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7895" cy="421005"/>
                          <a:chOff x="0" y="0"/>
                          <a:chExt cx="60177" cy="4212"/>
                        </a:xfrm>
                      </wpg:grpSpPr>
                      <wps:wsp>
                        <wps:cNvPr id="2" name="Rectangle 668"/>
                        <wps:cNvSpPr>
                          <a:spLocks noChangeArrowheads="1"/>
                        </wps:cNvSpPr>
                        <wps:spPr bwMode="auto">
                          <a:xfrm>
                            <a:off x="777" y="1512"/>
                            <a:ext cx="563"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CC843" w14:textId="77777777" w:rsidR="00A4162F" w:rsidRDefault="00A4162F" w:rsidP="00A4162F">
                              <w:r>
                                <w:rPr>
                                  <w:sz w:val="24"/>
                                </w:rPr>
                                <w:t xml:space="preserve"> </w:t>
                              </w:r>
                            </w:p>
                          </w:txbxContent>
                        </wps:txbx>
                        <wps:bodyPr rot="0" vert="horz" wrap="square" lIns="0" tIns="0" rIns="0" bIns="0" anchor="t" anchorCtr="0" upright="1">
                          <a:noAutofit/>
                        </wps:bodyPr>
                      </wps:wsp>
                      <wps:wsp>
                        <wps:cNvPr id="3" name="Rectangle 669"/>
                        <wps:cNvSpPr>
                          <a:spLocks noChangeArrowheads="1"/>
                        </wps:cNvSpPr>
                        <wps:spPr bwMode="auto">
                          <a:xfrm>
                            <a:off x="1203" y="822"/>
                            <a:ext cx="845" cy="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646CD" w14:textId="77777777" w:rsidR="00A4162F" w:rsidRDefault="00A4162F" w:rsidP="00A4162F"/>
                          </w:txbxContent>
                        </wps:txbx>
                        <wps:bodyPr rot="0" vert="horz" wrap="square" lIns="0" tIns="0" rIns="0" bIns="0" anchor="t" anchorCtr="0" upright="1">
                          <a:noAutofit/>
                        </wps:bodyPr>
                      </wps:wsp>
                      <wps:wsp>
                        <wps:cNvPr id="4" name="Rectangle 670"/>
                        <wps:cNvSpPr>
                          <a:spLocks noChangeArrowheads="1"/>
                        </wps:cNvSpPr>
                        <wps:spPr bwMode="auto">
                          <a:xfrm>
                            <a:off x="22497" y="799"/>
                            <a:ext cx="5076" cy="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A93D5" w14:textId="77777777" w:rsidR="00A4162F" w:rsidRDefault="00A4162F" w:rsidP="00A4162F">
                              <w:r>
                                <w:t xml:space="preserve">Title I </w:t>
                              </w:r>
                            </w:p>
                          </w:txbxContent>
                        </wps:txbx>
                        <wps:bodyPr rot="0" vert="horz" wrap="square" lIns="0" tIns="0" rIns="0" bIns="0" anchor="t" anchorCtr="0" upright="1">
                          <a:noAutofit/>
                        </wps:bodyPr>
                      </wps:wsp>
                      <wps:wsp>
                        <wps:cNvPr id="5" name="Rectangle 671"/>
                        <wps:cNvSpPr>
                          <a:spLocks noChangeArrowheads="1"/>
                        </wps:cNvSpPr>
                        <wps:spPr bwMode="auto">
                          <a:xfrm>
                            <a:off x="26307" y="0"/>
                            <a:ext cx="845" cy="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19393" w14:textId="77777777" w:rsidR="00A4162F" w:rsidRDefault="00A4162F" w:rsidP="00A4162F">
                              <w:r>
                                <w:rPr>
                                  <w:b/>
                                  <w:sz w:val="36"/>
                                </w:rPr>
                                <w:t xml:space="preserve"> </w:t>
                              </w:r>
                            </w:p>
                          </w:txbxContent>
                        </wps:txbx>
                        <wps:bodyPr rot="0" vert="horz" wrap="square" lIns="0" tIns="0" rIns="0" bIns="0" anchor="t" anchorCtr="0" upright="1">
                          <a:noAutofit/>
                        </wps:bodyPr>
                      </wps:wsp>
                      <wps:wsp>
                        <wps:cNvPr id="6" name="Rectangle 672"/>
                        <wps:cNvSpPr>
                          <a:spLocks noChangeArrowheads="1"/>
                        </wps:cNvSpPr>
                        <wps:spPr bwMode="auto">
                          <a:xfrm>
                            <a:off x="32202" y="799"/>
                            <a:ext cx="8488"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03271" w14:textId="2FE4C657" w:rsidR="00A4162F" w:rsidRDefault="00A4162F" w:rsidP="00A4162F">
                              <w:r>
                                <w:t xml:space="preserve">Title II  </w:t>
                              </w:r>
                            </w:p>
                          </w:txbxContent>
                        </wps:txbx>
                        <wps:bodyPr rot="0" vert="horz" wrap="square" lIns="0" tIns="0" rIns="0" bIns="0" anchor="t" anchorCtr="0" upright="1">
                          <a:noAutofit/>
                        </wps:bodyPr>
                      </wps:wsp>
                      <wps:wsp>
                        <wps:cNvPr id="7" name="Rectangle 673"/>
                        <wps:cNvSpPr>
                          <a:spLocks noChangeArrowheads="1"/>
                        </wps:cNvSpPr>
                        <wps:spPr bwMode="auto">
                          <a:xfrm>
                            <a:off x="36398" y="0"/>
                            <a:ext cx="845" cy="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28A23" w14:textId="77777777" w:rsidR="00A4162F" w:rsidRDefault="00A4162F" w:rsidP="00A4162F">
                              <w:r>
                                <w:rPr>
                                  <w:b/>
                                  <w:sz w:val="36"/>
                                </w:rPr>
                                <w:t xml:space="preserve"> </w:t>
                              </w:r>
                            </w:p>
                          </w:txbxContent>
                        </wps:txbx>
                        <wps:bodyPr rot="0" vert="horz" wrap="square" lIns="0" tIns="0" rIns="0" bIns="0" anchor="t" anchorCtr="0" upright="1">
                          <a:noAutofit/>
                        </wps:bodyPr>
                      </wps:wsp>
                      <wps:wsp>
                        <wps:cNvPr id="8" name="Rectangle 674"/>
                        <wps:cNvSpPr>
                          <a:spLocks noChangeArrowheads="1"/>
                        </wps:cNvSpPr>
                        <wps:spPr bwMode="auto">
                          <a:xfrm>
                            <a:off x="42332" y="798"/>
                            <a:ext cx="7953"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21FE0" w14:textId="77777777" w:rsidR="00A4162F" w:rsidRDefault="00A4162F" w:rsidP="00A4162F">
                              <w:r>
                                <w:t xml:space="preserve">Title III </w:t>
                              </w:r>
                            </w:p>
                          </w:txbxContent>
                        </wps:txbx>
                        <wps:bodyPr rot="0" vert="horz" wrap="square" lIns="0" tIns="0" rIns="0" bIns="0" anchor="t" anchorCtr="0" upright="1">
                          <a:noAutofit/>
                        </wps:bodyPr>
                      </wps:wsp>
                      <wps:wsp>
                        <wps:cNvPr id="9" name="Rectangle 675"/>
                        <wps:cNvSpPr>
                          <a:spLocks noChangeArrowheads="1"/>
                        </wps:cNvSpPr>
                        <wps:spPr bwMode="auto">
                          <a:xfrm>
                            <a:off x="46518" y="0"/>
                            <a:ext cx="845" cy="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4E239" w14:textId="77777777" w:rsidR="00A4162F" w:rsidRDefault="00A4162F" w:rsidP="00A4162F">
                              <w:r>
                                <w:rPr>
                                  <w:b/>
                                  <w:sz w:val="36"/>
                                </w:rPr>
                                <w:t xml:space="preserve"> </w:t>
                              </w:r>
                              <w:proofErr w:type="gramStart"/>
                              <w:r>
                                <w:rPr>
                                  <w:b/>
                                  <w:sz w:val="36"/>
                                </w:rPr>
                                <w:t>N?/</w:t>
                              </w:r>
                              <w:proofErr w:type="gramEnd"/>
                              <w:r>
                                <w:rPr>
                                  <w:b/>
                                  <w:sz w:val="36"/>
                                </w:rPr>
                                <w:t>A</w:t>
                              </w:r>
                            </w:p>
                          </w:txbxContent>
                        </wps:txbx>
                        <wps:bodyPr rot="0" vert="horz" wrap="square" lIns="0" tIns="0" rIns="0" bIns="0" anchor="t" anchorCtr="0" upright="1">
                          <a:noAutofit/>
                        </wps:bodyPr>
                      </wps:wsp>
                      <wps:wsp>
                        <wps:cNvPr id="10" name="Rectangle 676"/>
                        <wps:cNvSpPr>
                          <a:spLocks noChangeArrowheads="1"/>
                        </wps:cNvSpPr>
                        <wps:spPr bwMode="auto">
                          <a:xfrm>
                            <a:off x="51638" y="799"/>
                            <a:ext cx="7721"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F723B" w14:textId="4C4D4539" w:rsidR="00A4162F" w:rsidRDefault="00A4162F" w:rsidP="00A4162F">
                              <w:r>
                                <w:t xml:space="preserve">Title IV  </w:t>
                              </w:r>
                            </w:p>
                          </w:txbxContent>
                        </wps:txbx>
                        <wps:bodyPr rot="0" vert="horz" wrap="square" lIns="0" tIns="0" rIns="0" bIns="0" anchor="t" anchorCtr="0" upright="1">
                          <a:noAutofit/>
                        </wps:bodyPr>
                      </wps:wsp>
                      <wps:wsp>
                        <wps:cNvPr id="11" name="Rectangle 677"/>
                        <wps:cNvSpPr>
                          <a:spLocks noChangeArrowheads="1"/>
                        </wps:cNvSpPr>
                        <wps:spPr bwMode="auto">
                          <a:xfrm>
                            <a:off x="56382" y="0"/>
                            <a:ext cx="845" cy="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C3E49" w14:textId="77777777" w:rsidR="00A4162F" w:rsidRDefault="00A4162F" w:rsidP="00A4162F">
                              <w:r>
                                <w:rPr>
                                  <w:b/>
                                  <w:sz w:val="36"/>
                                </w:rPr>
                                <w:t xml:space="preserve"> </w:t>
                              </w:r>
                            </w:p>
                          </w:txbxContent>
                        </wps:txbx>
                        <wps:bodyPr rot="0" vert="horz" wrap="square" lIns="0" tIns="0" rIns="0" bIns="0" anchor="t" anchorCtr="0" upright="1">
                          <a:noAutofit/>
                        </wps:bodyPr>
                      </wps:wsp>
                      <wps:wsp>
                        <wps:cNvPr id="12" name="Shape 36584"/>
                        <wps:cNvSpPr>
                          <a:spLocks/>
                        </wps:cNvSpPr>
                        <wps:spPr bwMode="auto">
                          <a:xfrm>
                            <a:off x="21781" y="88"/>
                            <a:ext cx="91" cy="670"/>
                          </a:xfrm>
                          <a:custGeom>
                            <a:avLst/>
                            <a:gdLst>
                              <a:gd name="T0" fmla="*/ 0 w 9144"/>
                              <a:gd name="T1" fmla="*/ 0 h 67056"/>
                              <a:gd name="T2" fmla="*/ 9144 w 9144"/>
                              <a:gd name="T3" fmla="*/ 0 h 67056"/>
                              <a:gd name="T4" fmla="*/ 9144 w 9144"/>
                              <a:gd name="T5" fmla="*/ 67056 h 67056"/>
                              <a:gd name="T6" fmla="*/ 0 w 9144"/>
                              <a:gd name="T7" fmla="*/ 67056 h 67056"/>
                              <a:gd name="T8" fmla="*/ 0 w 9144"/>
                              <a:gd name="T9" fmla="*/ 0 h 67056"/>
                              <a:gd name="T10" fmla="*/ 0 w 9144"/>
                              <a:gd name="T11" fmla="*/ 0 h 67056"/>
                              <a:gd name="T12" fmla="*/ 9144 w 9144"/>
                              <a:gd name="T13" fmla="*/ 67056 h 67056"/>
                            </a:gdLst>
                            <a:ahLst/>
                            <a:cxnLst>
                              <a:cxn ang="0">
                                <a:pos x="T0" y="T1"/>
                              </a:cxn>
                              <a:cxn ang="0">
                                <a:pos x="T2" y="T3"/>
                              </a:cxn>
                              <a:cxn ang="0">
                                <a:pos x="T4" y="T5"/>
                              </a:cxn>
                              <a:cxn ang="0">
                                <a:pos x="T6" y="T7"/>
                              </a:cxn>
                              <a:cxn ang="0">
                                <a:pos x="T8" y="T9"/>
                              </a:cxn>
                            </a:cxnLst>
                            <a:rect l="T10" t="T11" r="T12" b="T13"/>
                            <a:pathLst>
                              <a:path w="9144" h="67056">
                                <a:moveTo>
                                  <a:pt x="0" y="0"/>
                                </a:moveTo>
                                <a:lnTo>
                                  <a:pt x="9144" y="0"/>
                                </a:lnTo>
                                <a:lnTo>
                                  <a:pt x="9144" y="67056"/>
                                </a:lnTo>
                                <a:lnTo>
                                  <a:pt x="0" y="6705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36585"/>
                        <wps:cNvSpPr>
                          <a:spLocks/>
                        </wps:cNvSpPr>
                        <wps:spPr bwMode="auto">
                          <a:xfrm>
                            <a:off x="21781" y="88"/>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36586"/>
                        <wps:cNvSpPr>
                          <a:spLocks/>
                        </wps:cNvSpPr>
                        <wps:spPr bwMode="auto">
                          <a:xfrm>
                            <a:off x="21842" y="88"/>
                            <a:ext cx="9662" cy="91"/>
                          </a:xfrm>
                          <a:custGeom>
                            <a:avLst/>
                            <a:gdLst>
                              <a:gd name="T0" fmla="*/ 0 w 966216"/>
                              <a:gd name="T1" fmla="*/ 0 h 9144"/>
                              <a:gd name="T2" fmla="*/ 966216 w 966216"/>
                              <a:gd name="T3" fmla="*/ 0 h 9144"/>
                              <a:gd name="T4" fmla="*/ 966216 w 966216"/>
                              <a:gd name="T5" fmla="*/ 9144 h 9144"/>
                              <a:gd name="T6" fmla="*/ 0 w 966216"/>
                              <a:gd name="T7" fmla="*/ 9144 h 9144"/>
                              <a:gd name="T8" fmla="*/ 0 w 966216"/>
                              <a:gd name="T9" fmla="*/ 0 h 9144"/>
                              <a:gd name="T10" fmla="*/ 0 w 966216"/>
                              <a:gd name="T11" fmla="*/ 0 h 9144"/>
                              <a:gd name="T12" fmla="*/ 966216 w 966216"/>
                              <a:gd name="T13" fmla="*/ 9144 h 9144"/>
                            </a:gdLst>
                            <a:ahLst/>
                            <a:cxnLst>
                              <a:cxn ang="0">
                                <a:pos x="T0" y="T1"/>
                              </a:cxn>
                              <a:cxn ang="0">
                                <a:pos x="T2" y="T3"/>
                              </a:cxn>
                              <a:cxn ang="0">
                                <a:pos x="T4" y="T5"/>
                              </a:cxn>
                              <a:cxn ang="0">
                                <a:pos x="T6" y="T7"/>
                              </a:cxn>
                              <a:cxn ang="0">
                                <a:pos x="T8" y="T9"/>
                              </a:cxn>
                            </a:cxnLst>
                            <a:rect l="T10" t="T11" r="T12" b="T13"/>
                            <a:pathLst>
                              <a:path w="966216" h="9144">
                                <a:moveTo>
                                  <a:pt x="0" y="0"/>
                                </a:moveTo>
                                <a:lnTo>
                                  <a:pt x="966216" y="0"/>
                                </a:lnTo>
                                <a:lnTo>
                                  <a:pt x="96621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36587"/>
                        <wps:cNvSpPr>
                          <a:spLocks/>
                        </wps:cNvSpPr>
                        <wps:spPr bwMode="auto">
                          <a:xfrm>
                            <a:off x="31504" y="149"/>
                            <a:ext cx="91" cy="609"/>
                          </a:xfrm>
                          <a:custGeom>
                            <a:avLst/>
                            <a:gdLst>
                              <a:gd name="T0" fmla="*/ 0 w 9144"/>
                              <a:gd name="T1" fmla="*/ 0 h 60960"/>
                              <a:gd name="T2" fmla="*/ 9144 w 9144"/>
                              <a:gd name="T3" fmla="*/ 0 h 60960"/>
                              <a:gd name="T4" fmla="*/ 9144 w 9144"/>
                              <a:gd name="T5" fmla="*/ 60960 h 60960"/>
                              <a:gd name="T6" fmla="*/ 0 w 9144"/>
                              <a:gd name="T7" fmla="*/ 60960 h 60960"/>
                              <a:gd name="T8" fmla="*/ 0 w 9144"/>
                              <a:gd name="T9" fmla="*/ 0 h 60960"/>
                              <a:gd name="T10" fmla="*/ 0 w 9144"/>
                              <a:gd name="T11" fmla="*/ 0 h 60960"/>
                              <a:gd name="T12" fmla="*/ 9144 w 9144"/>
                              <a:gd name="T13" fmla="*/ 60960 h 60960"/>
                            </a:gdLst>
                            <a:ahLst/>
                            <a:cxnLst>
                              <a:cxn ang="0">
                                <a:pos x="T0" y="T1"/>
                              </a:cxn>
                              <a:cxn ang="0">
                                <a:pos x="T2" y="T3"/>
                              </a:cxn>
                              <a:cxn ang="0">
                                <a:pos x="T4" y="T5"/>
                              </a:cxn>
                              <a:cxn ang="0">
                                <a:pos x="T6" y="T7"/>
                              </a:cxn>
                              <a:cxn ang="0">
                                <a:pos x="T8" y="T9"/>
                              </a:cxn>
                            </a:cxnLst>
                            <a:rect l="T10" t="T11" r="T12" b="T13"/>
                            <a:pathLst>
                              <a:path w="9144" h="60960">
                                <a:moveTo>
                                  <a:pt x="0" y="0"/>
                                </a:moveTo>
                                <a:lnTo>
                                  <a:pt x="9144" y="0"/>
                                </a:lnTo>
                                <a:lnTo>
                                  <a:pt x="9144" y="60960"/>
                                </a:lnTo>
                                <a:lnTo>
                                  <a:pt x="0" y="6096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36588"/>
                        <wps:cNvSpPr>
                          <a:spLocks/>
                        </wps:cNvSpPr>
                        <wps:spPr bwMode="auto">
                          <a:xfrm>
                            <a:off x="31504" y="88"/>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36589"/>
                        <wps:cNvSpPr>
                          <a:spLocks/>
                        </wps:cNvSpPr>
                        <wps:spPr bwMode="auto">
                          <a:xfrm>
                            <a:off x="31565" y="88"/>
                            <a:ext cx="9650" cy="91"/>
                          </a:xfrm>
                          <a:custGeom>
                            <a:avLst/>
                            <a:gdLst>
                              <a:gd name="T0" fmla="*/ 0 w 964997"/>
                              <a:gd name="T1" fmla="*/ 0 h 9144"/>
                              <a:gd name="T2" fmla="*/ 964997 w 964997"/>
                              <a:gd name="T3" fmla="*/ 0 h 9144"/>
                              <a:gd name="T4" fmla="*/ 964997 w 964997"/>
                              <a:gd name="T5" fmla="*/ 9144 h 9144"/>
                              <a:gd name="T6" fmla="*/ 0 w 964997"/>
                              <a:gd name="T7" fmla="*/ 9144 h 9144"/>
                              <a:gd name="T8" fmla="*/ 0 w 964997"/>
                              <a:gd name="T9" fmla="*/ 0 h 9144"/>
                              <a:gd name="T10" fmla="*/ 0 w 964997"/>
                              <a:gd name="T11" fmla="*/ 0 h 9144"/>
                              <a:gd name="T12" fmla="*/ 964997 w 964997"/>
                              <a:gd name="T13" fmla="*/ 9144 h 9144"/>
                            </a:gdLst>
                            <a:ahLst/>
                            <a:cxnLst>
                              <a:cxn ang="0">
                                <a:pos x="T0" y="T1"/>
                              </a:cxn>
                              <a:cxn ang="0">
                                <a:pos x="T2" y="T3"/>
                              </a:cxn>
                              <a:cxn ang="0">
                                <a:pos x="T4" y="T5"/>
                              </a:cxn>
                              <a:cxn ang="0">
                                <a:pos x="T6" y="T7"/>
                              </a:cxn>
                              <a:cxn ang="0">
                                <a:pos x="T8" y="T9"/>
                              </a:cxn>
                            </a:cxnLst>
                            <a:rect l="T10" t="T11" r="T12" b="T13"/>
                            <a:pathLst>
                              <a:path w="964997" h="9144">
                                <a:moveTo>
                                  <a:pt x="0" y="0"/>
                                </a:moveTo>
                                <a:lnTo>
                                  <a:pt x="964997" y="0"/>
                                </a:lnTo>
                                <a:lnTo>
                                  <a:pt x="96499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36590"/>
                        <wps:cNvSpPr>
                          <a:spLocks/>
                        </wps:cNvSpPr>
                        <wps:spPr bwMode="auto">
                          <a:xfrm>
                            <a:off x="41214" y="149"/>
                            <a:ext cx="92" cy="609"/>
                          </a:xfrm>
                          <a:custGeom>
                            <a:avLst/>
                            <a:gdLst>
                              <a:gd name="T0" fmla="*/ 0 w 9144"/>
                              <a:gd name="T1" fmla="*/ 0 h 60960"/>
                              <a:gd name="T2" fmla="*/ 9144 w 9144"/>
                              <a:gd name="T3" fmla="*/ 0 h 60960"/>
                              <a:gd name="T4" fmla="*/ 9144 w 9144"/>
                              <a:gd name="T5" fmla="*/ 60960 h 60960"/>
                              <a:gd name="T6" fmla="*/ 0 w 9144"/>
                              <a:gd name="T7" fmla="*/ 60960 h 60960"/>
                              <a:gd name="T8" fmla="*/ 0 w 9144"/>
                              <a:gd name="T9" fmla="*/ 0 h 60960"/>
                              <a:gd name="T10" fmla="*/ 0 w 9144"/>
                              <a:gd name="T11" fmla="*/ 0 h 60960"/>
                              <a:gd name="T12" fmla="*/ 9144 w 9144"/>
                              <a:gd name="T13" fmla="*/ 60960 h 60960"/>
                            </a:gdLst>
                            <a:ahLst/>
                            <a:cxnLst>
                              <a:cxn ang="0">
                                <a:pos x="T0" y="T1"/>
                              </a:cxn>
                              <a:cxn ang="0">
                                <a:pos x="T2" y="T3"/>
                              </a:cxn>
                              <a:cxn ang="0">
                                <a:pos x="T4" y="T5"/>
                              </a:cxn>
                              <a:cxn ang="0">
                                <a:pos x="T6" y="T7"/>
                              </a:cxn>
                              <a:cxn ang="0">
                                <a:pos x="T8" y="T9"/>
                              </a:cxn>
                            </a:cxnLst>
                            <a:rect l="T10" t="T11" r="T12" b="T13"/>
                            <a:pathLst>
                              <a:path w="9144" h="60960">
                                <a:moveTo>
                                  <a:pt x="0" y="0"/>
                                </a:moveTo>
                                <a:lnTo>
                                  <a:pt x="9144" y="0"/>
                                </a:lnTo>
                                <a:lnTo>
                                  <a:pt x="9144" y="60960"/>
                                </a:lnTo>
                                <a:lnTo>
                                  <a:pt x="0" y="6096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36591"/>
                        <wps:cNvSpPr>
                          <a:spLocks/>
                        </wps:cNvSpPr>
                        <wps:spPr bwMode="auto">
                          <a:xfrm>
                            <a:off x="41214" y="88"/>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36592"/>
                        <wps:cNvSpPr>
                          <a:spLocks/>
                        </wps:cNvSpPr>
                        <wps:spPr bwMode="auto">
                          <a:xfrm>
                            <a:off x="41275" y="88"/>
                            <a:ext cx="9665" cy="91"/>
                          </a:xfrm>
                          <a:custGeom>
                            <a:avLst/>
                            <a:gdLst>
                              <a:gd name="T0" fmla="*/ 0 w 966521"/>
                              <a:gd name="T1" fmla="*/ 0 h 9144"/>
                              <a:gd name="T2" fmla="*/ 966521 w 966521"/>
                              <a:gd name="T3" fmla="*/ 0 h 9144"/>
                              <a:gd name="T4" fmla="*/ 966521 w 966521"/>
                              <a:gd name="T5" fmla="*/ 9144 h 9144"/>
                              <a:gd name="T6" fmla="*/ 0 w 966521"/>
                              <a:gd name="T7" fmla="*/ 9144 h 9144"/>
                              <a:gd name="T8" fmla="*/ 0 w 966521"/>
                              <a:gd name="T9" fmla="*/ 0 h 9144"/>
                              <a:gd name="T10" fmla="*/ 0 w 966521"/>
                              <a:gd name="T11" fmla="*/ 0 h 9144"/>
                              <a:gd name="T12" fmla="*/ 966521 w 966521"/>
                              <a:gd name="T13" fmla="*/ 9144 h 9144"/>
                            </a:gdLst>
                            <a:ahLst/>
                            <a:cxnLst>
                              <a:cxn ang="0">
                                <a:pos x="T0" y="T1"/>
                              </a:cxn>
                              <a:cxn ang="0">
                                <a:pos x="T2" y="T3"/>
                              </a:cxn>
                              <a:cxn ang="0">
                                <a:pos x="T4" y="T5"/>
                              </a:cxn>
                              <a:cxn ang="0">
                                <a:pos x="T6" y="T7"/>
                              </a:cxn>
                              <a:cxn ang="0">
                                <a:pos x="T8" y="T9"/>
                              </a:cxn>
                            </a:cxnLst>
                            <a:rect l="T10" t="T11" r="T12" b="T13"/>
                            <a:pathLst>
                              <a:path w="966521" h="9144">
                                <a:moveTo>
                                  <a:pt x="0" y="0"/>
                                </a:moveTo>
                                <a:lnTo>
                                  <a:pt x="966521" y="0"/>
                                </a:lnTo>
                                <a:lnTo>
                                  <a:pt x="96652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36593"/>
                        <wps:cNvSpPr>
                          <a:spLocks/>
                        </wps:cNvSpPr>
                        <wps:spPr bwMode="auto">
                          <a:xfrm>
                            <a:off x="50941" y="149"/>
                            <a:ext cx="92" cy="609"/>
                          </a:xfrm>
                          <a:custGeom>
                            <a:avLst/>
                            <a:gdLst>
                              <a:gd name="T0" fmla="*/ 0 w 9144"/>
                              <a:gd name="T1" fmla="*/ 0 h 60960"/>
                              <a:gd name="T2" fmla="*/ 9144 w 9144"/>
                              <a:gd name="T3" fmla="*/ 0 h 60960"/>
                              <a:gd name="T4" fmla="*/ 9144 w 9144"/>
                              <a:gd name="T5" fmla="*/ 60960 h 60960"/>
                              <a:gd name="T6" fmla="*/ 0 w 9144"/>
                              <a:gd name="T7" fmla="*/ 60960 h 60960"/>
                              <a:gd name="T8" fmla="*/ 0 w 9144"/>
                              <a:gd name="T9" fmla="*/ 0 h 60960"/>
                              <a:gd name="T10" fmla="*/ 0 w 9144"/>
                              <a:gd name="T11" fmla="*/ 0 h 60960"/>
                              <a:gd name="T12" fmla="*/ 9144 w 9144"/>
                              <a:gd name="T13" fmla="*/ 60960 h 60960"/>
                            </a:gdLst>
                            <a:ahLst/>
                            <a:cxnLst>
                              <a:cxn ang="0">
                                <a:pos x="T0" y="T1"/>
                              </a:cxn>
                              <a:cxn ang="0">
                                <a:pos x="T2" y="T3"/>
                              </a:cxn>
                              <a:cxn ang="0">
                                <a:pos x="T4" y="T5"/>
                              </a:cxn>
                              <a:cxn ang="0">
                                <a:pos x="T6" y="T7"/>
                              </a:cxn>
                              <a:cxn ang="0">
                                <a:pos x="T8" y="T9"/>
                              </a:cxn>
                            </a:cxnLst>
                            <a:rect l="T10" t="T11" r="T12" b="T13"/>
                            <a:pathLst>
                              <a:path w="9144" h="60960">
                                <a:moveTo>
                                  <a:pt x="0" y="0"/>
                                </a:moveTo>
                                <a:lnTo>
                                  <a:pt x="9144" y="0"/>
                                </a:lnTo>
                                <a:lnTo>
                                  <a:pt x="9144" y="60960"/>
                                </a:lnTo>
                                <a:lnTo>
                                  <a:pt x="0" y="6096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36594"/>
                        <wps:cNvSpPr>
                          <a:spLocks/>
                        </wps:cNvSpPr>
                        <wps:spPr bwMode="auto">
                          <a:xfrm>
                            <a:off x="50941" y="88"/>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36595"/>
                        <wps:cNvSpPr>
                          <a:spLocks/>
                        </wps:cNvSpPr>
                        <wps:spPr bwMode="auto">
                          <a:xfrm>
                            <a:off x="51002" y="88"/>
                            <a:ext cx="9083" cy="91"/>
                          </a:xfrm>
                          <a:custGeom>
                            <a:avLst/>
                            <a:gdLst>
                              <a:gd name="T0" fmla="*/ 0 w 908304"/>
                              <a:gd name="T1" fmla="*/ 0 h 9144"/>
                              <a:gd name="T2" fmla="*/ 908304 w 908304"/>
                              <a:gd name="T3" fmla="*/ 0 h 9144"/>
                              <a:gd name="T4" fmla="*/ 908304 w 908304"/>
                              <a:gd name="T5" fmla="*/ 9144 h 9144"/>
                              <a:gd name="T6" fmla="*/ 0 w 908304"/>
                              <a:gd name="T7" fmla="*/ 9144 h 9144"/>
                              <a:gd name="T8" fmla="*/ 0 w 908304"/>
                              <a:gd name="T9" fmla="*/ 0 h 9144"/>
                              <a:gd name="T10" fmla="*/ 0 w 908304"/>
                              <a:gd name="T11" fmla="*/ 0 h 9144"/>
                              <a:gd name="T12" fmla="*/ 908304 w 908304"/>
                              <a:gd name="T13" fmla="*/ 9144 h 9144"/>
                            </a:gdLst>
                            <a:ahLst/>
                            <a:cxnLst>
                              <a:cxn ang="0">
                                <a:pos x="T0" y="T1"/>
                              </a:cxn>
                              <a:cxn ang="0">
                                <a:pos x="T2" y="T3"/>
                              </a:cxn>
                              <a:cxn ang="0">
                                <a:pos x="T4" y="T5"/>
                              </a:cxn>
                              <a:cxn ang="0">
                                <a:pos x="T6" y="T7"/>
                              </a:cxn>
                              <a:cxn ang="0">
                                <a:pos x="T8" y="T9"/>
                              </a:cxn>
                            </a:cxnLst>
                            <a:rect l="T10" t="T11" r="T12" b="T13"/>
                            <a:pathLst>
                              <a:path w="908304" h="9144">
                                <a:moveTo>
                                  <a:pt x="0" y="0"/>
                                </a:moveTo>
                                <a:lnTo>
                                  <a:pt x="908304" y="0"/>
                                </a:lnTo>
                                <a:lnTo>
                                  <a:pt x="90830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36596"/>
                        <wps:cNvSpPr>
                          <a:spLocks/>
                        </wps:cNvSpPr>
                        <wps:spPr bwMode="auto">
                          <a:xfrm>
                            <a:off x="60085" y="88"/>
                            <a:ext cx="92" cy="670"/>
                          </a:xfrm>
                          <a:custGeom>
                            <a:avLst/>
                            <a:gdLst>
                              <a:gd name="T0" fmla="*/ 0 w 9144"/>
                              <a:gd name="T1" fmla="*/ 0 h 67056"/>
                              <a:gd name="T2" fmla="*/ 9144 w 9144"/>
                              <a:gd name="T3" fmla="*/ 0 h 67056"/>
                              <a:gd name="T4" fmla="*/ 9144 w 9144"/>
                              <a:gd name="T5" fmla="*/ 67056 h 67056"/>
                              <a:gd name="T6" fmla="*/ 0 w 9144"/>
                              <a:gd name="T7" fmla="*/ 67056 h 67056"/>
                              <a:gd name="T8" fmla="*/ 0 w 9144"/>
                              <a:gd name="T9" fmla="*/ 0 h 67056"/>
                              <a:gd name="T10" fmla="*/ 0 w 9144"/>
                              <a:gd name="T11" fmla="*/ 0 h 67056"/>
                              <a:gd name="T12" fmla="*/ 9144 w 9144"/>
                              <a:gd name="T13" fmla="*/ 67056 h 67056"/>
                            </a:gdLst>
                            <a:ahLst/>
                            <a:cxnLst>
                              <a:cxn ang="0">
                                <a:pos x="T0" y="T1"/>
                              </a:cxn>
                              <a:cxn ang="0">
                                <a:pos x="T2" y="T3"/>
                              </a:cxn>
                              <a:cxn ang="0">
                                <a:pos x="T4" y="T5"/>
                              </a:cxn>
                              <a:cxn ang="0">
                                <a:pos x="T6" y="T7"/>
                              </a:cxn>
                              <a:cxn ang="0">
                                <a:pos x="T8" y="T9"/>
                              </a:cxn>
                            </a:cxnLst>
                            <a:rect l="T10" t="T11" r="T12" b="T13"/>
                            <a:pathLst>
                              <a:path w="9144" h="67056">
                                <a:moveTo>
                                  <a:pt x="0" y="0"/>
                                </a:moveTo>
                                <a:lnTo>
                                  <a:pt x="9144" y="0"/>
                                </a:lnTo>
                                <a:lnTo>
                                  <a:pt x="9144" y="67056"/>
                                </a:lnTo>
                                <a:lnTo>
                                  <a:pt x="0" y="6705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36597"/>
                        <wps:cNvSpPr>
                          <a:spLocks/>
                        </wps:cNvSpPr>
                        <wps:spPr bwMode="auto">
                          <a:xfrm>
                            <a:off x="60085" y="88"/>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36598"/>
                        <wps:cNvSpPr>
                          <a:spLocks/>
                        </wps:cNvSpPr>
                        <wps:spPr bwMode="auto">
                          <a:xfrm>
                            <a:off x="0" y="3394"/>
                            <a:ext cx="21780" cy="92"/>
                          </a:xfrm>
                          <a:custGeom>
                            <a:avLst/>
                            <a:gdLst>
                              <a:gd name="T0" fmla="*/ 0 w 2178050"/>
                              <a:gd name="T1" fmla="*/ 0 h 9144"/>
                              <a:gd name="T2" fmla="*/ 2178050 w 2178050"/>
                              <a:gd name="T3" fmla="*/ 0 h 9144"/>
                              <a:gd name="T4" fmla="*/ 2178050 w 2178050"/>
                              <a:gd name="T5" fmla="*/ 9144 h 9144"/>
                              <a:gd name="T6" fmla="*/ 0 w 2178050"/>
                              <a:gd name="T7" fmla="*/ 9144 h 9144"/>
                              <a:gd name="T8" fmla="*/ 0 w 2178050"/>
                              <a:gd name="T9" fmla="*/ 0 h 9144"/>
                              <a:gd name="T10" fmla="*/ 0 w 2178050"/>
                              <a:gd name="T11" fmla="*/ 0 h 9144"/>
                              <a:gd name="T12" fmla="*/ 2178050 w 2178050"/>
                              <a:gd name="T13" fmla="*/ 9144 h 9144"/>
                            </a:gdLst>
                            <a:ahLst/>
                            <a:cxnLst>
                              <a:cxn ang="0">
                                <a:pos x="T0" y="T1"/>
                              </a:cxn>
                              <a:cxn ang="0">
                                <a:pos x="T2" y="T3"/>
                              </a:cxn>
                              <a:cxn ang="0">
                                <a:pos x="T4" y="T5"/>
                              </a:cxn>
                              <a:cxn ang="0">
                                <a:pos x="T6" y="T7"/>
                              </a:cxn>
                              <a:cxn ang="0">
                                <a:pos x="T8" y="T9"/>
                              </a:cxn>
                            </a:cxnLst>
                            <a:rect l="T10" t="T11" r="T12" b="T13"/>
                            <a:pathLst>
                              <a:path w="2178050" h="9144">
                                <a:moveTo>
                                  <a:pt x="0" y="0"/>
                                </a:moveTo>
                                <a:lnTo>
                                  <a:pt x="2178050" y="0"/>
                                </a:lnTo>
                                <a:lnTo>
                                  <a:pt x="217805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36599"/>
                        <wps:cNvSpPr>
                          <a:spLocks/>
                        </wps:cNvSpPr>
                        <wps:spPr bwMode="auto">
                          <a:xfrm>
                            <a:off x="21781" y="758"/>
                            <a:ext cx="91" cy="2636"/>
                          </a:xfrm>
                          <a:custGeom>
                            <a:avLst/>
                            <a:gdLst>
                              <a:gd name="T0" fmla="*/ 0 w 9144"/>
                              <a:gd name="T1" fmla="*/ 0 h 263652"/>
                              <a:gd name="T2" fmla="*/ 9144 w 9144"/>
                              <a:gd name="T3" fmla="*/ 0 h 263652"/>
                              <a:gd name="T4" fmla="*/ 9144 w 9144"/>
                              <a:gd name="T5" fmla="*/ 263652 h 263652"/>
                              <a:gd name="T6" fmla="*/ 0 w 9144"/>
                              <a:gd name="T7" fmla="*/ 263652 h 263652"/>
                              <a:gd name="T8" fmla="*/ 0 w 9144"/>
                              <a:gd name="T9" fmla="*/ 0 h 263652"/>
                              <a:gd name="T10" fmla="*/ 0 w 9144"/>
                              <a:gd name="T11" fmla="*/ 0 h 263652"/>
                              <a:gd name="T12" fmla="*/ 9144 w 9144"/>
                              <a:gd name="T13" fmla="*/ 263652 h 263652"/>
                            </a:gdLst>
                            <a:ahLst/>
                            <a:cxnLst>
                              <a:cxn ang="0">
                                <a:pos x="T0" y="T1"/>
                              </a:cxn>
                              <a:cxn ang="0">
                                <a:pos x="T2" y="T3"/>
                              </a:cxn>
                              <a:cxn ang="0">
                                <a:pos x="T4" y="T5"/>
                              </a:cxn>
                              <a:cxn ang="0">
                                <a:pos x="T6" y="T7"/>
                              </a:cxn>
                              <a:cxn ang="0">
                                <a:pos x="T8" y="T9"/>
                              </a:cxn>
                            </a:cxnLst>
                            <a:rect l="T10" t="T11" r="T12" b="T13"/>
                            <a:pathLst>
                              <a:path w="9144" h="263652">
                                <a:moveTo>
                                  <a:pt x="0" y="0"/>
                                </a:moveTo>
                                <a:lnTo>
                                  <a:pt x="9144" y="0"/>
                                </a:lnTo>
                                <a:lnTo>
                                  <a:pt x="9144" y="263652"/>
                                </a:lnTo>
                                <a:lnTo>
                                  <a:pt x="0" y="26365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36600"/>
                        <wps:cNvSpPr>
                          <a:spLocks/>
                        </wps:cNvSpPr>
                        <wps:spPr bwMode="auto">
                          <a:xfrm>
                            <a:off x="21781" y="3394"/>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36601"/>
                        <wps:cNvSpPr>
                          <a:spLocks/>
                        </wps:cNvSpPr>
                        <wps:spPr bwMode="auto">
                          <a:xfrm>
                            <a:off x="21842" y="3394"/>
                            <a:ext cx="9662" cy="92"/>
                          </a:xfrm>
                          <a:custGeom>
                            <a:avLst/>
                            <a:gdLst>
                              <a:gd name="T0" fmla="*/ 0 w 966216"/>
                              <a:gd name="T1" fmla="*/ 0 h 9144"/>
                              <a:gd name="T2" fmla="*/ 966216 w 966216"/>
                              <a:gd name="T3" fmla="*/ 0 h 9144"/>
                              <a:gd name="T4" fmla="*/ 966216 w 966216"/>
                              <a:gd name="T5" fmla="*/ 9144 h 9144"/>
                              <a:gd name="T6" fmla="*/ 0 w 966216"/>
                              <a:gd name="T7" fmla="*/ 9144 h 9144"/>
                              <a:gd name="T8" fmla="*/ 0 w 966216"/>
                              <a:gd name="T9" fmla="*/ 0 h 9144"/>
                              <a:gd name="T10" fmla="*/ 0 w 966216"/>
                              <a:gd name="T11" fmla="*/ 0 h 9144"/>
                              <a:gd name="T12" fmla="*/ 966216 w 966216"/>
                              <a:gd name="T13" fmla="*/ 9144 h 9144"/>
                            </a:gdLst>
                            <a:ahLst/>
                            <a:cxnLst>
                              <a:cxn ang="0">
                                <a:pos x="T0" y="T1"/>
                              </a:cxn>
                              <a:cxn ang="0">
                                <a:pos x="T2" y="T3"/>
                              </a:cxn>
                              <a:cxn ang="0">
                                <a:pos x="T4" y="T5"/>
                              </a:cxn>
                              <a:cxn ang="0">
                                <a:pos x="T6" y="T7"/>
                              </a:cxn>
                              <a:cxn ang="0">
                                <a:pos x="T8" y="T9"/>
                              </a:cxn>
                            </a:cxnLst>
                            <a:rect l="T10" t="T11" r="T12" b="T13"/>
                            <a:pathLst>
                              <a:path w="966216" h="9144">
                                <a:moveTo>
                                  <a:pt x="0" y="0"/>
                                </a:moveTo>
                                <a:lnTo>
                                  <a:pt x="966216" y="0"/>
                                </a:lnTo>
                                <a:lnTo>
                                  <a:pt x="96621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36602"/>
                        <wps:cNvSpPr>
                          <a:spLocks/>
                        </wps:cNvSpPr>
                        <wps:spPr bwMode="auto">
                          <a:xfrm>
                            <a:off x="31504" y="758"/>
                            <a:ext cx="91" cy="2636"/>
                          </a:xfrm>
                          <a:custGeom>
                            <a:avLst/>
                            <a:gdLst>
                              <a:gd name="T0" fmla="*/ 0 w 9144"/>
                              <a:gd name="T1" fmla="*/ 0 h 263652"/>
                              <a:gd name="T2" fmla="*/ 9144 w 9144"/>
                              <a:gd name="T3" fmla="*/ 0 h 263652"/>
                              <a:gd name="T4" fmla="*/ 9144 w 9144"/>
                              <a:gd name="T5" fmla="*/ 263652 h 263652"/>
                              <a:gd name="T6" fmla="*/ 0 w 9144"/>
                              <a:gd name="T7" fmla="*/ 263652 h 263652"/>
                              <a:gd name="T8" fmla="*/ 0 w 9144"/>
                              <a:gd name="T9" fmla="*/ 0 h 263652"/>
                              <a:gd name="T10" fmla="*/ 0 w 9144"/>
                              <a:gd name="T11" fmla="*/ 0 h 263652"/>
                              <a:gd name="T12" fmla="*/ 9144 w 9144"/>
                              <a:gd name="T13" fmla="*/ 263652 h 263652"/>
                            </a:gdLst>
                            <a:ahLst/>
                            <a:cxnLst>
                              <a:cxn ang="0">
                                <a:pos x="T0" y="T1"/>
                              </a:cxn>
                              <a:cxn ang="0">
                                <a:pos x="T2" y="T3"/>
                              </a:cxn>
                              <a:cxn ang="0">
                                <a:pos x="T4" y="T5"/>
                              </a:cxn>
                              <a:cxn ang="0">
                                <a:pos x="T6" y="T7"/>
                              </a:cxn>
                              <a:cxn ang="0">
                                <a:pos x="T8" y="T9"/>
                              </a:cxn>
                            </a:cxnLst>
                            <a:rect l="T10" t="T11" r="T12" b="T13"/>
                            <a:pathLst>
                              <a:path w="9144" h="263652">
                                <a:moveTo>
                                  <a:pt x="0" y="0"/>
                                </a:moveTo>
                                <a:lnTo>
                                  <a:pt x="9144" y="0"/>
                                </a:lnTo>
                                <a:lnTo>
                                  <a:pt x="9144" y="263652"/>
                                </a:lnTo>
                                <a:lnTo>
                                  <a:pt x="0" y="26365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36603"/>
                        <wps:cNvSpPr>
                          <a:spLocks/>
                        </wps:cNvSpPr>
                        <wps:spPr bwMode="auto">
                          <a:xfrm>
                            <a:off x="31504" y="3394"/>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36604"/>
                        <wps:cNvSpPr>
                          <a:spLocks/>
                        </wps:cNvSpPr>
                        <wps:spPr bwMode="auto">
                          <a:xfrm>
                            <a:off x="31565" y="3394"/>
                            <a:ext cx="9650" cy="92"/>
                          </a:xfrm>
                          <a:custGeom>
                            <a:avLst/>
                            <a:gdLst>
                              <a:gd name="T0" fmla="*/ 0 w 964997"/>
                              <a:gd name="T1" fmla="*/ 0 h 9144"/>
                              <a:gd name="T2" fmla="*/ 964997 w 964997"/>
                              <a:gd name="T3" fmla="*/ 0 h 9144"/>
                              <a:gd name="T4" fmla="*/ 964997 w 964997"/>
                              <a:gd name="T5" fmla="*/ 9144 h 9144"/>
                              <a:gd name="T6" fmla="*/ 0 w 964997"/>
                              <a:gd name="T7" fmla="*/ 9144 h 9144"/>
                              <a:gd name="T8" fmla="*/ 0 w 964997"/>
                              <a:gd name="T9" fmla="*/ 0 h 9144"/>
                              <a:gd name="T10" fmla="*/ 0 w 964997"/>
                              <a:gd name="T11" fmla="*/ 0 h 9144"/>
                              <a:gd name="T12" fmla="*/ 964997 w 964997"/>
                              <a:gd name="T13" fmla="*/ 9144 h 9144"/>
                            </a:gdLst>
                            <a:ahLst/>
                            <a:cxnLst>
                              <a:cxn ang="0">
                                <a:pos x="T0" y="T1"/>
                              </a:cxn>
                              <a:cxn ang="0">
                                <a:pos x="T2" y="T3"/>
                              </a:cxn>
                              <a:cxn ang="0">
                                <a:pos x="T4" y="T5"/>
                              </a:cxn>
                              <a:cxn ang="0">
                                <a:pos x="T6" y="T7"/>
                              </a:cxn>
                              <a:cxn ang="0">
                                <a:pos x="T8" y="T9"/>
                              </a:cxn>
                            </a:cxnLst>
                            <a:rect l="T10" t="T11" r="T12" b="T13"/>
                            <a:pathLst>
                              <a:path w="964997" h="9144">
                                <a:moveTo>
                                  <a:pt x="0" y="0"/>
                                </a:moveTo>
                                <a:lnTo>
                                  <a:pt x="964997" y="0"/>
                                </a:lnTo>
                                <a:lnTo>
                                  <a:pt x="96499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36605"/>
                        <wps:cNvSpPr>
                          <a:spLocks/>
                        </wps:cNvSpPr>
                        <wps:spPr bwMode="auto">
                          <a:xfrm>
                            <a:off x="41214" y="758"/>
                            <a:ext cx="92" cy="2636"/>
                          </a:xfrm>
                          <a:custGeom>
                            <a:avLst/>
                            <a:gdLst>
                              <a:gd name="T0" fmla="*/ 0 w 9144"/>
                              <a:gd name="T1" fmla="*/ 0 h 263652"/>
                              <a:gd name="T2" fmla="*/ 9144 w 9144"/>
                              <a:gd name="T3" fmla="*/ 0 h 263652"/>
                              <a:gd name="T4" fmla="*/ 9144 w 9144"/>
                              <a:gd name="T5" fmla="*/ 263652 h 263652"/>
                              <a:gd name="T6" fmla="*/ 0 w 9144"/>
                              <a:gd name="T7" fmla="*/ 263652 h 263652"/>
                              <a:gd name="T8" fmla="*/ 0 w 9144"/>
                              <a:gd name="T9" fmla="*/ 0 h 263652"/>
                              <a:gd name="T10" fmla="*/ 0 w 9144"/>
                              <a:gd name="T11" fmla="*/ 0 h 263652"/>
                              <a:gd name="T12" fmla="*/ 9144 w 9144"/>
                              <a:gd name="T13" fmla="*/ 263652 h 263652"/>
                            </a:gdLst>
                            <a:ahLst/>
                            <a:cxnLst>
                              <a:cxn ang="0">
                                <a:pos x="T0" y="T1"/>
                              </a:cxn>
                              <a:cxn ang="0">
                                <a:pos x="T2" y="T3"/>
                              </a:cxn>
                              <a:cxn ang="0">
                                <a:pos x="T4" y="T5"/>
                              </a:cxn>
                              <a:cxn ang="0">
                                <a:pos x="T6" y="T7"/>
                              </a:cxn>
                              <a:cxn ang="0">
                                <a:pos x="T8" y="T9"/>
                              </a:cxn>
                            </a:cxnLst>
                            <a:rect l="T10" t="T11" r="T12" b="T13"/>
                            <a:pathLst>
                              <a:path w="9144" h="263652">
                                <a:moveTo>
                                  <a:pt x="0" y="0"/>
                                </a:moveTo>
                                <a:lnTo>
                                  <a:pt x="9144" y="0"/>
                                </a:lnTo>
                                <a:lnTo>
                                  <a:pt x="9144" y="263652"/>
                                </a:lnTo>
                                <a:lnTo>
                                  <a:pt x="0" y="26365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36606"/>
                        <wps:cNvSpPr>
                          <a:spLocks/>
                        </wps:cNvSpPr>
                        <wps:spPr bwMode="auto">
                          <a:xfrm>
                            <a:off x="41214" y="3394"/>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Shape 36607"/>
                        <wps:cNvSpPr>
                          <a:spLocks/>
                        </wps:cNvSpPr>
                        <wps:spPr bwMode="auto">
                          <a:xfrm>
                            <a:off x="41275" y="3394"/>
                            <a:ext cx="9665" cy="92"/>
                          </a:xfrm>
                          <a:custGeom>
                            <a:avLst/>
                            <a:gdLst>
                              <a:gd name="T0" fmla="*/ 0 w 966521"/>
                              <a:gd name="T1" fmla="*/ 0 h 9144"/>
                              <a:gd name="T2" fmla="*/ 966521 w 966521"/>
                              <a:gd name="T3" fmla="*/ 0 h 9144"/>
                              <a:gd name="T4" fmla="*/ 966521 w 966521"/>
                              <a:gd name="T5" fmla="*/ 9144 h 9144"/>
                              <a:gd name="T6" fmla="*/ 0 w 966521"/>
                              <a:gd name="T7" fmla="*/ 9144 h 9144"/>
                              <a:gd name="T8" fmla="*/ 0 w 966521"/>
                              <a:gd name="T9" fmla="*/ 0 h 9144"/>
                              <a:gd name="T10" fmla="*/ 0 w 966521"/>
                              <a:gd name="T11" fmla="*/ 0 h 9144"/>
                              <a:gd name="T12" fmla="*/ 966521 w 966521"/>
                              <a:gd name="T13" fmla="*/ 9144 h 9144"/>
                            </a:gdLst>
                            <a:ahLst/>
                            <a:cxnLst>
                              <a:cxn ang="0">
                                <a:pos x="T0" y="T1"/>
                              </a:cxn>
                              <a:cxn ang="0">
                                <a:pos x="T2" y="T3"/>
                              </a:cxn>
                              <a:cxn ang="0">
                                <a:pos x="T4" y="T5"/>
                              </a:cxn>
                              <a:cxn ang="0">
                                <a:pos x="T6" y="T7"/>
                              </a:cxn>
                              <a:cxn ang="0">
                                <a:pos x="T8" y="T9"/>
                              </a:cxn>
                            </a:cxnLst>
                            <a:rect l="T10" t="T11" r="T12" b="T13"/>
                            <a:pathLst>
                              <a:path w="966521" h="9144">
                                <a:moveTo>
                                  <a:pt x="0" y="0"/>
                                </a:moveTo>
                                <a:lnTo>
                                  <a:pt x="966521" y="0"/>
                                </a:lnTo>
                                <a:lnTo>
                                  <a:pt x="96652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 name="Shape 36608"/>
                        <wps:cNvSpPr>
                          <a:spLocks/>
                        </wps:cNvSpPr>
                        <wps:spPr bwMode="auto">
                          <a:xfrm>
                            <a:off x="50941" y="758"/>
                            <a:ext cx="92" cy="2636"/>
                          </a:xfrm>
                          <a:custGeom>
                            <a:avLst/>
                            <a:gdLst>
                              <a:gd name="T0" fmla="*/ 0 w 9144"/>
                              <a:gd name="T1" fmla="*/ 0 h 263652"/>
                              <a:gd name="T2" fmla="*/ 9144 w 9144"/>
                              <a:gd name="T3" fmla="*/ 0 h 263652"/>
                              <a:gd name="T4" fmla="*/ 9144 w 9144"/>
                              <a:gd name="T5" fmla="*/ 263652 h 263652"/>
                              <a:gd name="T6" fmla="*/ 0 w 9144"/>
                              <a:gd name="T7" fmla="*/ 263652 h 263652"/>
                              <a:gd name="T8" fmla="*/ 0 w 9144"/>
                              <a:gd name="T9" fmla="*/ 0 h 263652"/>
                              <a:gd name="T10" fmla="*/ 0 w 9144"/>
                              <a:gd name="T11" fmla="*/ 0 h 263652"/>
                              <a:gd name="T12" fmla="*/ 9144 w 9144"/>
                              <a:gd name="T13" fmla="*/ 263652 h 263652"/>
                            </a:gdLst>
                            <a:ahLst/>
                            <a:cxnLst>
                              <a:cxn ang="0">
                                <a:pos x="T0" y="T1"/>
                              </a:cxn>
                              <a:cxn ang="0">
                                <a:pos x="T2" y="T3"/>
                              </a:cxn>
                              <a:cxn ang="0">
                                <a:pos x="T4" y="T5"/>
                              </a:cxn>
                              <a:cxn ang="0">
                                <a:pos x="T6" y="T7"/>
                              </a:cxn>
                              <a:cxn ang="0">
                                <a:pos x="T8" y="T9"/>
                              </a:cxn>
                            </a:cxnLst>
                            <a:rect l="T10" t="T11" r="T12" b="T13"/>
                            <a:pathLst>
                              <a:path w="9144" h="263652">
                                <a:moveTo>
                                  <a:pt x="0" y="0"/>
                                </a:moveTo>
                                <a:lnTo>
                                  <a:pt x="9144" y="0"/>
                                </a:lnTo>
                                <a:lnTo>
                                  <a:pt x="9144" y="263652"/>
                                </a:lnTo>
                                <a:lnTo>
                                  <a:pt x="0" y="26365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 name="Shape 36609"/>
                        <wps:cNvSpPr>
                          <a:spLocks/>
                        </wps:cNvSpPr>
                        <wps:spPr bwMode="auto">
                          <a:xfrm>
                            <a:off x="50941" y="3394"/>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36610"/>
                        <wps:cNvSpPr>
                          <a:spLocks/>
                        </wps:cNvSpPr>
                        <wps:spPr bwMode="auto">
                          <a:xfrm>
                            <a:off x="51002" y="3394"/>
                            <a:ext cx="9083" cy="92"/>
                          </a:xfrm>
                          <a:custGeom>
                            <a:avLst/>
                            <a:gdLst>
                              <a:gd name="T0" fmla="*/ 0 w 908304"/>
                              <a:gd name="T1" fmla="*/ 0 h 9144"/>
                              <a:gd name="T2" fmla="*/ 908304 w 908304"/>
                              <a:gd name="T3" fmla="*/ 0 h 9144"/>
                              <a:gd name="T4" fmla="*/ 908304 w 908304"/>
                              <a:gd name="T5" fmla="*/ 9144 h 9144"/>
                              <a:gd name="T6" fmla="*/ 0 w 908304"/>
                              <a:gd name="T7" fmla="*/ 9144 h 9144"/>
                              <a:gd name="T8" fmla="*/ 0 w 908304"/>
                              <a:gd name="T9" fmla="*/ 0 h 9144"/>
                              <a:gd name="T10" fmla="*/ 0 w 908304"/>
                              <a:gd name="T11" fmla="*/ 0 h 9144"/>
                              <a:gd name="T12" fmla="*/ 908304 w 908304"/>
                              <a:gd name="T13" fmla="*/ 9144 h 9144"/>
                            </a:gdLst>
                            <a:ahLst/>
                            <a:cxnLst>
                              <a:cxn ang="0">
                                <a:pos x="T0" y="T1"/>
                              </a:cxn>
                              <a:cxn ang="0">
                                <a:pos x="T2" y="T3"/>
                              </a:cxn>
                              <a:cxn ang="0">
                                <a:pos x="T4" y="T5"/>
                              </a:cxn>
                              <a:cxn ang="0">
                                <a:pos x="T6" y="T7"/>
                              </a:cxn>
                              <a:cxn ang="0">
                                <a:pos x="T8" y="T9"/>
                              </a:cxn>
                            </a:cxnLst>
                            <a:rect l="T10" t="T11" r="T12" b="T13"/>
                            <a:pathLst>
                              <a:path w="908304" h="9144">
                                <a:moveTo>
                                  <a:pt x="0" y="0"/>
                                </a:moveTo>
                                <a:lnTo>
                                  <a:pt x="908304" y="0"/>
                                </a:lnTo>
                                <a:lnTo>
                                  <a:pt x="90830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 name="Shape 36611"/>
                        <wps:cNvSpPr>
                          <a:spLocks/>
                        </wps:cNvSpPr>
                        <wps:spPr bwMode="auto">
                          <a:xfrm>
                            <a:off x="60085" y="758"/>
                            <a:ext cx="92" cy="2636"/>
                          </a:xfrm>
                          <a:custGeom>
                            <a:avLst/>
                            <a:gdLst>
                              <a:gd name="T0" fmla="*/ 0 w 9144"/>
                              <a:gd name="T1" fmla="*/ 0 h 263652"/>
                              <a:gd name="T2" fmla="*/ 9144 w 9144"/>
                              <a:gd name="T3" fmla="*/ 0 h 263652"/>
                              <a:gd name="T4" fmla="*/ 9144 w 9144"/>
                              <a:gd name="T5" fmla="*/ 263652 h 263652"/>
                              <a:gd name="T6" fmla="*/ 0 w 9144"/>
                              <a:gd name="T7" fmla="*/ 263652 h 263652"/>
                              <a:gd name="T8" fmla="*/ 0 w 9144"/>
                              <a:gd name="T9" fmla="*/ 0 h 263652"/>
                              <a:gd name="T10" fmla="*/ 0 w 9144"/>
                              <a:gd name="T11" fmla="*/ 0 h 263652"/>
                              <a:gd name="T12" fmla="*/ 9144 w 9144"/>
                              <a:gd name="T13" fmla="*/ 263652 h 263652"/>
                            </a:gdLst>
                            <a:ahLst/>
                            <a:cxnLst>
                              <a:cxn ang="0">
                                <a:pos x="T0" y="T1"/>
                              </a:cxn>
                              <a:cxn ang="0">
                                <a:pos x="T2" y="T3"/>
                              </a:cxn>
                              <a:cxn ang="0">
                                <a:pos x="T4" y="T5"/>
                              </a:cxn>
                              <a:cxn ang="0">
                                <a:pos x="T6" y="T7"/>
                              </a:cxn>
                              <a:cxn ang="0">
                                <a:pos x="T8" y="T9"/>
                              </a:cxn>
                            </a:cxnLst>
                            <a:rect l="T10" t="T11" r="T12" b="T13"/>
                            <a:pathLst>
                              <a:path w="9144" h="263652">
                                <a:moveTo>
                                  <a:pt x="0" y="0"/>
                                </a:moveTo>
                                <a:lnTo>
                                  <a:pt x="9144" y="0"/>
                                </a:lnTo>
                                <a:lnTo>
                                  <a:pt x="9144" y="263652"/>
                                </a:lnTo>
                                <a:lnTo>
                                  <a:pt x="0" y="26365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 name="Shape 36612"/>
                        <wps:cNvSpPr>
                          <a:spLocks/>
                        </wps:cNvSpPr>
                        <wps:spPr bwMode="auto">
                          <a:xfrm>
                            <a:off x="60085" y="3394"/>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7453508" id="Group 1" o:spid="_x0000_s1026" style="width:473.85pt;height:33.15pt;mso-position-horizontal-relative:char;mso-position-vertical-relative:line" coordsize="60177,42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">
                <v:rect id="Rectangle 668" o:spid="_x0000_s1027" style="position:absolute;left:777;top:1512;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" filled="f" stroked="f">
                  <v:textbox inset="0,0,0,0">
                    <w:txbxContent>
                      <w:p w14:paraId="781CC843" w14:textId="77777777" w:rsidR="00A4162F" w:rsidRDefault="00A4162F" w:rsidP="00A4162F">
                        <w:r>
                          <w:rPr>
                            <w:sz w:val="24"/>
                          </w:rPr>
                          <w:t xml:space="preserve"> </w:t>
                        </w:r>
                      </w:p>
                    </w:txbxContent>
                  </v:textbox>
                </v:rect>
                <v:rect id="Rectangle 669" o:spid="_x0000_s1028" style="position:absolute;left:1203;top:822;width:845;height:33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" filled="f" stroked="f">
                  <v:textbox inset="0,0,0,0">
                    <w:txbxContent>
                      <w:p w14:paraId="224646CD" w14:textId="77777777" w:rsidR="00A4162F" w:rsidRDefault="00A4162F" w:rsidP="00A4162F"/>
                    </w:txbxContent>
                  </v:textbox>
                </v:rect>
                <v:rect id="Rectangle 670" o:spid="_x0000_s1029" style="position:absolute;left:22497;top:799;width:5076;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" filled="f" stroked="f">
                  <v:textbox inset="0,0,0,0">
                    <w:txbxContent>
                      <w:p w14:paraId="753A93D5" w14:textId="77777777" w:rsidR="00A4162F" w:rsidRDefault="00A4162F" w:rsidP="00A4162F">
                        <w:r>
                          <w:t xml:space="preserve">Title I </w:t>
                        </w:r>
                      </w:p>
                    </w:txbxContent>
                  </v:textbox>
                </v:rect>
                <v:rect id="Rectangle 671" o:spid="_x0000_s1030" style="position:absolute;left:26307;width:845;height:33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" filled="f" stroked="f">
                  <v:textbox inset="0,0,0,0">
                    <w:txbxContent>
                      <w:p w14:paraId="18C19393" w14:textId="77777777" w:rsidR="00A4162F" w:rsidRDefault="00A4162F" w:rsidP="00A4162F">
                        <w:r>
                          <w:rPr>
                            <w:b/>
                            <w:sz w:val="36"/>
                          </w:rPr>
                          <w:t xml:space="preserve"> </w:t>
                        </w:r>
                      </w:p>
                    </w:txbxContent>
                  </v:textbox>
                </v:rect>
                <v:rect id="Rectangle 672" o:spid="_x0000_s1031" style="position:absolute;left:32202;top:799;width:848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" filled="f" stroked="f">
                  <v:textbox inset="0,0,0,0">
                    <w:txbxContent>
                      <w:p w14:paraId="23E03271" w14:textId="2FE4C657" w:rsidR="00A4162F" w:rsidRDefault="00A4162F" w:rsidP="00A4162F">
                        <w:r>
                          <w:t xml:space="preserve">Title II  </w:t>
                        </w:r>
                      </w:p>
                    </w:txbxContent>
                  </v:textbox>
                </v:rect>
                <v:rect id="Rectangle 673" o:spid="_x0000_s1032" style="position:absolute;left:36398;width:845;height:33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" filled="f" stroked="f">
                  <v:textbox inset="0,0,0,0">
                    <w:txbxContent>
                      <w:p w14:paraId="58C28A23" w14:textId="77777777" w:rsidR="00A4162F" w:rsidRDefault="00A4162F" w:rsidP="00A4162F">
                        <w:r>
                          <w:rPr>
                            <w:b/>
                            <w:sz w:val="36"/>
                          </w:rPr>
                          <w:t xml:space="preserve"> </w:t>
                        </w:r>
                      </w:p>
                    </w:txbxContent>
                  </v:textbox>
                </v:rect>
                <v:rect id="Rectangle 674" o:spid="_x0000_s1033" style="position:absolute;left:42332;top:798;width:7953;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" filled="f" stroked="f">
                  <v:textbox inset="0,0,0,0">
                    <w:txbxContent>
                      <w:p w14:paraId="67E21FE0" w14:textId="77777777" w:rsidR="00A4162F" w:rsidRDefault="00A4162F" w:rsidP="00A4162F">
                        <w:r>
                          <w:t xml:space="preserve">Title III </w:t>
                        </w:r>
                      </w:p>
                    </w:txbxContent>
                  </v:textbox>
                </v:rect>
                <v:rect id="Rectangle 675" o:spid="_x0000_s1034" style="position:absolute;left:46518;width:845;height:33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" filled="f" stroked="f">
                  <v:textbox inset="0,0,0,0">
                    <w:txbxContent>
                      <w:p w14:paraId="0454E239" w14:textId="77777777" w:rsidR="00A4162F" w:rsidRDefault="00A4162F" w:rsidP="00A4162F">
                        <w:r>
                          <w:rPr>
                            <w:b/>
                            <w:sz w:val="36"/>
                          </w:rPr>
                          <w:t xml:space="preserve"> </w:t>
                        </w:r>
                        <w:proofErr w:type="gramStart"/>
                        <w:r>
                          <w:rPr>
                            <w:b/>
                            <w:sz w:val="36"/>
                          </w:rPr>
                          <w:t>N?/</w:t>
                        </w:r>
                        <w:proofErr w:type="gramEnd"/>
                        <w:r>
                          <w:rPr>
                            <w:b/>
                            <w:sz w:val="36"/>
                          </w:rPr>
                          <w:t>A</w:t>
                        </w:r>
                      </w:p>
                    </w:txbxContent>
                  </v:textbox>
                </v:rect>
                <v:rect id="Rectangle 676" o:spid="_x0000_s1035" style="position:absolute;left:51638;top:799;width:7721;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" filled="f" stroked="f">
                  <v:textbox inset="0,0,0,0">
                    <w:txbxContent>
                      <w:p w14:paraId="45EF723B" w14:textId="4C4D4539" w:rsidR="00A4162F" w:rsidRDefault="00A4162F" w:rsidP="00A4162F">
                        <w:r>
                          <w:t xml:space="preserve">Title IV  </w:t>
                        </w:r>
                      </w:p>
                    </w:txbxContent>
                  </v:textbox>
                </v:rect>
                <v:rect id="Rectangle 677" o:spid="_x0000_s1036" style="position:absolute;left:56382;width:845;height:33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" filled="f" stroked="f">
                  <v:textbox inset="0,0,0,0">
                    <w:txbxContent>
                      <w:p w14:paraId="6B2C3E49" w14:textId="77777777" w:rsidR="00A4162F" w:rsidRDefault="00A4162F" w:rsidP="00A4162F">
                        <w:r>
                          <w:rPr>
                            <w:b/>
                            <w:sz w:val="36"/>
                          </w:rPr>
                          <w:t xml:space="preserve"> </w:t>
                        </w:r>
                      </w:p>
                    </w:txbxContent>
                  </v:textbox>
                </v:rect>
                <v:shape id="Shape 36584" o:spid="_x0000_s1037" style="position:absolute;left:21781;top:88;width:91;height:670;visibility:visible;mso-wrap-style:square;v-text-anchor:top" coordsize="9144,670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" path="m,l9144,r,67056l,67056,,e" fillcolor="black" stroked="f" strokeweight="0">
                  <v:stroke miterlimit="83231f" joinstyle="miter"/>
                  <v:path arrowok="t" o:connecttype="custom" o:connectlocs="0,0;91,0;91,670;0,670;0,0" o:connectangles="0,0,0,0,0" textboxrect="0,0,9144,67056"/>
                </v:shape>
                <v:shape id="Shape 36585" o:spid="_x0000_s1038" style="position:absolute;left:21781;top:88;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" path="m,l9144,r,9144l,9144,,e" fillcolor="black" stroked="f" strokeweight="0">
                  <v:stroke miterlimit="83231f" joinstyle="miter"/>
                  <v:path arrowok="t" o:connecttype="custom" o:connectlocs="0,0;91,0;91,91;0,91;0,0" o:connectangles="0,0,0,0,0" textboxrect="0,0,9144,9144"/>
                </v:shape>
                <v:shape id="Shape 36586" o:spid="_x0000_s1039" style="position:absolute;left:21842;top:88;width:9662;height:91;visibility:visible;mso-wrap-style:square;v-text-anchor:top" coordsize="9662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" path="m,l966216,r,9144l,9144,,e" fillcolor="black" stroked="f" strokeweight="0">
                  <v:stroke miterlimit="83231f" joinstyle="miter"/>
                  <v:path arrowok="t" o:connecttype="custom" o:connectlocs="0,0;9662,0;9662,91;0,91;0,0" o:connectangles="0,0,0,0,0" textboxrect="0,0,966216,9144"/>
                </v:shape>
                <v:shape id="Shape 36587" o:spid="_x0000_s1040" style="position:absolute;left:31504;top:149;width:91;height:609;visibility:visible;mso-wrap-style:square;v-text-anchor:top" coordsize="9144,609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" path="m,l9144,r,60960l,60960,,e" fillcolor="black" stroked="f" strokeweight="0">
                  <v:stroke miterlimit="83231f" joinstyle="miter"/>
                  <v:path arrowok="t" o:connecttype="custom" o:connectlocs="0,0;91,0;91,609;0,609;0,0" o:connectangles="0,0,0,0,0" textboxrect="0,0,9144,60960"/>
                </v:shape>
                <v:shape id="Shape 36588" o:spid="_x0000_s1041" style="position:absolute;left:31504;top:88;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" path="m,l9144,r,9144l,9144,,e" fillcolor="black" stroked="f" strokeweight="0">
                  <v:stroke miterlimit="83231f" joinstyle="miter"/>
                  <v:path arrowok="t" o:connecttype="custom" o:connectlocs="0,0;91,0;91,91;0,91;0,0" o:connectangles="0,0,0,0,0" textboxrect="0,0,9144,9144"/>
                </v:shape>
                <v:shape id="Shape 36589" o:spid="_x0000_s1042" style="position:absolute;left:31565;top:88;width:9650;height:91;visibility:visible;mso-wrap-style:square;v-text-anchor:top" coordsize="964997,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" path="m,l964997,r,9144l,9144,,e" fillcolor="black" stroked="f" strokeweight="0">
                  <v:stroke miterlimit="83231f" joinstyle="miter"/>
                  <v:path arrowok="t" o:connecttype="custom" o:connectlocs="0,0;9650,0;9650,91;0,91;0,0" o:connectangles="0,0,0,0,0" textboxrect="0,0,964997,9144"/>
                </v:shape>
                <v:shape id="Shape 36590" o:spid="_x0000_s1043" style="position:absolute;left:41214;top:149;width:92;height:609;visibility:visible;mso-wrap-style:square;v-text-anchor:top" coordsize="9144,609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" path="m,l9144,r,60960l,60960,,e" fillcolor="black" stroked="f" strokeweight="0">
                  <v:stroke miterlimit="83231f" joinstyle="miter"/>
                  <v:path arrowok="t" o:connecttype="custom" o:connectlocs="0,0;92,0;92,609;0,609;0,0" o:connectangles="0,0,0,0,0" textboxrect="0,0,9144,60960"/>
                </v:shape>
                <v:shape id="Shape 36591" o:spid="_x0000_s1044" style="position:absolute;left:41214;top:88;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" path="m,l9144,r,9144l,9144,,e" fillcolor="black" stroked="f" strokeweight="0">
                  <v:stroke miterlimit="83231f" joinstyle="miter"/>
                  <v:path arrowok="t" o:connecttype="custom" o:connectlocs="0,0;92,0;92,91;0,91;0,0" o:connectangles="0,0,0,0,0" textboxrect="0,0,9144,9144"/>
                </v:shape>
                <v:shape id="Shape 36592" o:spid="_x0000_s1045" style="position:absolute;left:41275;top:88;width:9665;height:91;visibility:visible;mso-wrap-style:square;v-text-anchor:top" coordsize="96652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" path="m,l966521,r,9144l,9144,,e" fillcolor="black" stroked="f" strokeweight="0">
                  <v:stroke miterlimit="83231f" joinstyle="miter"/>
                  <v:path arrowok="t" o:connecttype="custom" o:connectlocs="0,0;9665,0;9665,91;0,91;0,0" o:connectangles="0,0,0,0,0" textboxrect="0,0,966521,9144"/>
                </v:shape>
                <v:shape id="Shape 36593" o:spid="_x0000_s1046" style="position:absolute;left:50941;top:149;width:92;height:609;visibility:visible;mso-wrap-style:square;v-text-anchor:top" coordsize="9144,609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" path="m,l9144,r,60960l,60960,,e" fillcolor="black" stroked="f" strokeweight="0">
                  <v:stroke miterlimit="83231f" joinstyle="miter"/>
                  <v:path arrowok="t" o:connecttype="custom" o:connectlocs="0,0;92,0;92,609;0,609;0,0" o:connectangles="0,0,0,0,0" textboxrect="0,0,9144,60960"/>
                </v:shape>
                <v:shape id="Shape 36594" o:spid="_x0000_s1047" style="position:absolute;left:50941;top:88;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" path="m,l9144,r,9144l,9144,,e" fillcolor="black" stroked="f" strokeweight="0">
                  <v:stroke miterlimit="83231f" joinstyle="miter"/>
                  <v:path arrowok="t" o:connecttype="custom" o:connectlocs="0,0;92,0;92,91;0,91;0,0" o:connectangles="0,0,0,0,0" textboxrect="0,0,9144,9144"/>
                </v:shape>
                <v:shape id="Shape 36595" o:spid="_x0000_s1048" style="position:absolute;left:51002;top:88;width:9083;height:91;visibility:visible;mso-wrap-style:square;v-text-anchor:top" coordsize="9083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" path="m,l908304,r,9144l,9144,,e" fillcolor="black" stroked="f" strokeweight="0">
                  <v:stroke miterlimit="83231f" joinstyle="miter"/>
                  <v:path arrowok="t" o:connecttype="custom" o:connectlocs="0,0;9083,0;9083,91;0,91;0,0" o:connectangles="0,0,0,0,0" textboxrect="0,0,908304,9144"/>
                </v:shape>
                <v:shape id="Shape 36596" o:spid="_x0000_s1049" style="position:absolute;left:60085;top:88;width:92;height:670;visibility:visible;mso-wrap-style:square;v-text-anchor:top" coordsize="9144,670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" path="m,l9144,r,67056l,67056,,e" fillcolor="black" stroked="f" strokeweight="0">
                  <v:stroke miterlimit="83231f" joinstyle="miter"/>
                  <v:path arrowok="t" o:connecttype="custom" o:connectlocs="0,0;92,0;92,670;0,670;0,0" o:connectangles="0,0,0,0,0" textboxrect="0,0,9144,67056"/>
                </v:shape>
                <v:shape id="Shape 36597" o:spid="_x0000_s1050" style="position:absolute;left:60085;top:88;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" path="m,l9144,r,9144l,9144,,e" fillcolor="black" stroked="f" strokeweight="0">
                  <v:stroke miterlimit="83231f" joinstyle="miter"/>
                  <v:path arrowok="t" o:connecttype="custom" o:connectlocs="0,0;92,0;92,91;0,91;0,0" o:connectangles="0,0,0,0,0" textboxrect="0,0,9144,9144"/>
                </v:shape>
                <v:shape id="Shape 36598" o:spid="_x0000_s1051" style="position:absolute;top:3394;width:21780;height:92;visibility:visible;mso-wrap-style:square;v-text-anchor:top" coordsize="217805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" path="m,l2178050,r,9144l,9144,,e" fillcolor="black" stroked="f" strokeweight="0">
                  <v:stroke miterlimit="83231f" joinstyle="miter"/>
                  <v:path arrowok="t" o:connecttype="custom" o:connectlocs="0,0;21780,0;21780,92;0,92;0,0" o:connectangles="0,0,0,0,0" textboxrect="0,0,2178050,9144"/>
                </v:shape>
                <v:shape id="Shape 36599" o:spid="_x0000_s1052" style="position:absolute;left:21781;top:758;width:91;height:2636;visibility:visible;mso-wrap-style:square;v-text-anchor:top" coordsize="9144,2636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" path="m,l9144,r,263652l,263652,,e" fillcolor="black" stroked="f" strokeweight="0">
                  <v:stroke miterlimit="83231f" joinstyle="miter"/>
                  <v:path arrowok="t" o:connecttype="custom" o:connectlocs="0,0;91,0;91,2636;0,2636;0,0" o:connectangles="0,0,0,0,0" textboxrect="0,0,9144,263652"/>
                </v:shape>
                <v:shape id="Shape 36600" o:spid="_x0000_s1053" style="position:absolute;left:21781;top:3394;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" path="m,l9144,r,9144l,9144,,e" fillcolor="black" stroked="f" strokeweight="0">
                  <v:stroke miterlimit="83231f" joinstyle="miter"/>
                  <v:path arrowok="t" o:connecttype="custom" o:connectlocs="0,0;91,0;91,92;0,92;0,0" o:connectangles="0,0,0,0,0" textboxrect="0,0,9144,9144"/>
                </v:shape>
                <v:shape id="Shape 36601" o:spid="_x0000_s1054" style="position:absolute;left:21842;top:3394;width:9662;height:92;visibility:visible;mso-wrap-style:square;v-text-anchor:top" coordsize="9662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" path="m,l966216,r,9144l,9144,,e" fillcolor="black" stroked="f" strokeweight="0">
                  <v:stroke miterlimit="83231f" joinstyle="miter"/>
                  <v:path arrowok="t" o:connecttype="custom" o:connectlocs="0,0;9662,0;9662,92;0,92;0,0" o:connectangles="0,0,0,0,0" textboxrect="0,0,966216,9144"/>
                </v:shape>
                <v:shape id="Shape 36602" o:spid="_x0000_s1055" style="position:absolute;left:31504;top:758;width:91;height:2636;visibility:visible;mso-wrap-style:square;v-text-anchor:top" coordsize="9144,2636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" path="m,l9144,r,263652l,263652,,e" fillcolor="black" stroked="f" strokeweight="0">
                  <v:stroke miterlimit="83231f" joinstyle="miter"/>
                  <v:path arrowok="t" o:connecttype="custom" o:connectlocs="0,0;91,0;91,2636;0,2636;0,0" o:connectangles="0,0,0,0,0" textboxrect="0,0,9144,263652"/>
                </v:shape>
                <v:shape id="Shape 36603" o:spid="_x0000_s1056" style="position:absolute;left:31504;top:3394;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" path="m,l9144,r,9144l,9144,,e" fillcolor="black" stroked="f" strokeweight="0">
                  <v:stroke miterlimit="83231f" joinstyle="miter"/>
                  <v:path arrowok="t" o:connecttype="custom" o:connectlocs="0,0;91,0;91,92;0,92;0,0" o:connectangles="0,0,0,0,0" textboxrect="0,0,9144,9144"/>
                </v:shape>
                <v:shape id="Shape 36604" o:spid="_x0000_s1057" style="position:absolute;left:31565;top:3394;width:9650;height:92;visibility:visible;mso-wrap-style:square;v-text-anchor:top" coordsize="964997,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" path="m,l964997,r,9144l,9144,,e" fillcolor="black" stroked="f" strokeweight="0">
                  <v:stroke miterlimit="83231f" joinstyle="miter"/>
                  <v:path arrowok="t" o:connecttype="custom" o:connectlocs="0,0;9650,0;9650,92;0,92;0,0" o:connectangles="0,0,0,0,0" textboxrect="0,0,964997,9144"/>
                </v:shape>
                <v:shape id="Shape 36605" o:spid="_x0000_s1058" style="position:absolute;left:41214;top:758;width:92;height:2636;visibility:visible;mso-wrap-style:square;v-text-anchor:top" coordsize="9144,2636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" path="m,l9144,r,263652l,263652,,e" fillcolor="black" stroked="f" strokeweight="0">
                  <v:stroke miterlimit="83231f" joinstyle="miter"/>
                  <v:path arrowok="t" o:connecttype="custom" o:connectlocs="0,0;92,0;92,2636;0,2636;0,0" o:connectangles="0,0,0,0,0" textboxrect="0,0,9144,263652"/>
                </v:shape>
                <v:shape id="Shape 36606" o:spid="_x0000_s1059" style="position:absolute;left:41214;top:3394;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" path="m,l9144,r,9144l,9144,,e" fillcolor="black" stroked="f" strokeweight="0">
                  <v:stroke miterlimit="83231f" joinstyle="miter"/>
                  <v:path arrowok="t" o:connecttype="custom" o:connectlocs="0,0;92,0;92,92;0,92;0,0" o:connectangles="0,0,0,0,0" textboxrect="0,0,9144,9144"/>
                </v:shape>
                <v:shape id="Shape 36607" o:spid="_x0000_s1060" style="position:absolute;left:41275;top:3394;width:9665;height:92;visibility:visible;mso-wrap-style:square;v-text-anchor:top" coordsize="96652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" path="m,l966521,r,9144l,9144,,e" fillcolor="black" stroked="f" strokeweight="0">
                  <v:stroke miterlimit="83231f" joinstyle="miter"/>
                  <v:path arrowok="t" o:connecttype="custom" o:connectlocs="0,0;9665,0;9665,92;0,92;0,0" o:connectangles="0,0,0,0,0" textboxrect="0,0,966521,9144"/>
                </v:shape>
                <v:shape id="Shape 36608" o:spid="_x0000_s1061" style="position:absolute;left:50941;top:758;width:92;height:2636;visibility:visible;mso-wrap-style:square;v-text-anchor:top" coordsize="9144,2636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" path="m,l9144,r,263652l,263652,,e" fillcolor="black" stroked="f" strokeweight="0">
                  <v:stroke miterlimit="83231f" joinstyle="miter"/>
                  <v:path arrowok="t" o:connecttype="custom" o:connectlocs="0,0;92,0;92,2636;0,2636;0,0" o:connectangles="0,0,0,0,0" textboxrect="0,0,9144,263652"/>
                </v:shape>
                <v:shape id="Shape 36609" o:spid="_x0000_s1062" style="position:absolute;left:50941;top:3394;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" path="m,l9144,r,9144l,9144,,e" fillcolor="black" stroked="f" strokeweight="0">
                  <v:stroke miterlimit="83231f" joinstyle="miter"/>
                  <v:path arrowok="t" o:connecttype="custom" o:connectlocs="0,0;92,0;92,92;0,92;0,0" o:connectangles="0,0,0,0,0" textboxrect="0,0,9144,9144"/>
                </v:shape>
                <v:shape id="Shape 36610" o:spid="_x0000_s1063" style="position:absolute;left:51002;top:3394;width:9083;height:92;visibility:visible;mso-wrap-style:square;v-text-anchor:top" coordsize="9083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" path="m,l908304,r,9144l,9144,,e" fillcolor="black" stroked="f" strokeweight="0">
                  <v:stroke miterlimit="83231f" joinstyle="miter"/>
                  <v:path arrowok="t" o:connecttype="custom" o:connectlocs="0,0;9083,0;9083,92;0,92;0,0" o:connectangles="0,0,0,0,0" textboxrect="0,0,908304,9144"/>
                </v:shape>
                <v:shape id="Shape 36611" o:spid="_x0000_s1064" style="position:absolute;left:60085;top:758;width:92;height:2636;visibility:visible;mso-wrap-style:square;v-text-anchor:top" coordsize="9144,2636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" path="m,l9144,r,263652l,263652,,e" fillcolor="black" stroked="f" strokeweight="0">
                  <v:stroke miterlimit="83231f" joinstyle="miter"/>
                  <v:path arrowok="t" o:connecttype="custom" o:connectlocs="0,0;92,0;92,2636;0,2636;0,0" o:connectangles="0,0,0,0,0" textboxrect="0,0,9144,263652"/>
                </v:shape>
                <v:shape id="Shape 36612" o:spid="_x0000_s1065" style="position:absolute;left:60085;top:3394;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" path="m,l9144,r,9144l,9144,,e" fillcolor="black" stroked="f" strokeweight="0">
                  <v:stroke miterlimit="83231f" joinstyle="miter"/>
                  <v:path arrowok="t" o:connecttype="custom" o:connectlocs="0,0;92,0;92,92;0,92;0,0" o:connectangles="0,0,0,0,0" textboxrect="0,0,9144,9144"/>
                </v:shape>
                <w10:anchorlock/>
              </v:group>
            </w:pict>
          </mc:Fallback>
        </mc:AlternateContent>
      </w:r>
    </w:p>
    <w:tbl>
      <w:tblPr>
        <w:tblStyle w:val="TableGrid"/>
        <w:tblW w:w="9453" w:type="dxa"/>
        <w:tblInd w:w="0" w:type="dxa"/>
        <w:tblCellMar>
          <w:top w:w="65" w:type="dxa"/>
          <w:left w:w="106" w:type="dxa"/>
          <w:right w:w="114" w:type="dxa"/>
        </w:tblCellMar>
        <w:tblLook w:val="04A0" w:firstRow="1" w:lastRow="0" w:firstColumn="1" w:lastColumn="0" w:noHBand="0" w:noVBand="1"/>
      </w:tblPr>
      <w:tblGrid>
        <w:gridCol w:w="3421"/>
        <w:gridCol w:w="1531"/>
        <w:gridCol w:w="1529"/>
        <w:gridCol w:w="1532"/>
        <w:gridCol w:w="1440"/>
      </w:tblGrid>
      <w:tr w:rsidR="00A4162F" w:rsidRPr="00BE0368" w14:paraId="21D0DD05" w14:textId="77777777">
        <w:trPr>
          <w:trHeight w:val="416"/>
        </w:trPr>
        <w:tc>
          <w:tcPr>
            <w:tcW w:w="3421" w:type="dxa"/>
            <w:tcBorders>
              <w:top w:val="single" w:sz="4" w:space="0" w:color="000000"/>
              <w:left w:val="single" w:sz="4" w:space="0" w:color="000000"/>
              <w:bottom w:val="single" w:sz="4" w:space="0" w:color="000000"/>
              <w:right w:val="single" w:sz="4" w:space="0" w:color="000000"/>
            </w:tcBorders>
          </w:tcPr>
          <w:p w14:paraId="5870677E" w14:textId="77777777" w:rsidR="00A4162F" w:rsidRPr="00BE0368" w:rsidRDefault="00A4162F">
            <w:pPr>
              <w:ind w:left="2"/>
            </w:pPr>
            <w:r w:rsidRPr="00BE0368">
              <w:t xml:space="preserve">Enrolled </w:t>
            </w:r>
            <w:r w:rsidRPr="00BE0368">
              <w:rPr>
                <w:b/>
                <w:sz w:val="36"/>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6B3F3A2B" w14:textId="593038B8" w:rsidR="00A4162F" w:rsidRPr="00BE0368" w:rsidRDefault="005417A1">
            <w:r>
              <w:t>124</w:t>
            </w:r>
          </w:p>
        </w:tc>
        <w:tc>
          <w:tcPr>
            <w:tcW w:w="1529" w:type="dxa"/>
            <w:tcBorders>
              <w:top w:val="single" w:sz="4" w:space="0" w:color="000000"/>
              <w:left w:val="single" w:sz="4" w:space="0" w:color="000000"/>
              <w:bottom w:val="single" w:sz="4" w:space="0" w:color="000000"/>
              <w:right w:val="single" w:sz="4" w:space="0" w:color="000000"/>
            </w:tcBorders>
          </w:tcPr>
          <w:p w14:paraId="73A764F3" w14:textId="302FE264" w:rsidR="00A4162F" w:rsidRPr="00BE0368" w:rsidRDefault="005417A1">
            <w:r>
              <w:t>111</w:t>
            </w:r>
          </w:p>
        </w:tc>
        <w:tc>
          <w:tcPr>
            <w:tcW w:w="1532" w:type="dxa"/>
            <w:tcBorders>
              <w:top w:val="single" w:sz="4" w:space="0" w:color="000000"/>
              <w:left w:val="single" w:sz="4" w:space="0" w:color="000000"/>
              <w:bottom w:val="single" w:sz="4" w:space="0" w:color="000000"/>
              <w:right w:val="single" w:sz="4" w:space="0" w:color="000000"/>
            </w:tcBorders>
          </w:tcPr>
          <w:p w14:paraId="77D8BCAE" w14:textId="07FDA64D" w:rsidR="00A4162F" w:rsidRPr="00BE0368" w:rsidRDefault="005417A1" w:rsidP="000429D9">
            <w:r>
              <w:t>183</w:t>
            </w:r>
          </w:p>
        </w:tc>
        <w:tc>
          <w:tcPr>
            <w:tcW w:w="1440" w:type="dxa"/>
            <w:tcBorders>
              <w:top w:val="single" w:sz="4" w:space="0" w:color="000000"/>
              <w:left w:val="single" w:sz="4" w:space="0" w:color="000000"/>
              <w:bottom w:val="single" w:sz="4" w:space="0" w:color="000000"/>
              <w:right w:val="single" w:sz="4" w:space="0" w:color="000000"/>
            </w:tcBorders>
          </w:tcPr>
          <w:p w14:paraId="50CB4989" w14:textId="500E3120" w:rsidR="00A4162F" w:rsidRPr="00BE0368" w:rsidRDefault="005417A1">
            <w:r>
              <w:t>117</w:t>
            </w:r>
          </w:p>
        </w:tc>
      </w:tr>
      <w:tr w:rsidR="00A4162F" w:rsidRPr="00BE0368" w14:paraId="49471994" w14:textId="77777777">
        <w:trPr>
          <w:trHeight w:val="418"/>
        </w:trPr>
        <w:tc>
          <w:tcPr>
            <w:tcW w:w="3421" w:type="dxa"/>
            <w:tcBorders>
              <w:top w:val="single" w:sz="4" w:space="0" w:color="000000"/>
              <w:left w:val="single" w:sz="4" w:space="0" w:color="000000"/>
              <w:bottom w:val="single" w:sz="4" w:space="0" w:color="000000"/>
              <w:right w:val="single" w:sz="4" w:space="0" w:color="000000"/>
            </w:tcBorders>
          </w:tcPr>
          <w:p w14:paraId="64BBD0E5" w14:textId="77777777" w:rsidR="00A4162F" w:rsidRPr="00BE0368" w:rsidRDefault="00A4162F">
            <w:pPr>
              <w:ind w:left="2"/>
            </w:pPr>
            <w:r w:rsidRPr="00BE0368">
              <w:t xml:space="preserve">Exited </w:t>
            </w:r>
            <w:r w:rsidRPr="00BE0368">
              <w:rPr>
                <w:b/>
                <w:sz w:val="36"/>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1449D75B" w14:textId="627C6EF3" w:rsidR="00A4162F" w:rsidRPr="00BE0368" w:rsidRDefault="005417A1">
            <w:r>
              <w:t>17</w:t>
            </w:r>
          </w:p>
        </w:tc>
        <w:tc>
          <w:tcPr>
            <w:tcW w:w="1529" w:type="dxa"/>
            <w:tcBorders>
              <w:top w:val="single" w:sz="4" w:space="0" w:color="000000"/>
              <w:left w:val="single" w:sz="4" w:space="0" w:color="000000"/>
              <w:bottom w:val="single" w:sz="4" w:space="0" w:color="000000"/>
              <w:right w:val="single" w:sz="4" w:space="0" w:color="000000"/>
            </w:tcBorders>
          </w:tcPr>
          <w:p w14:paraId="6FD782B1" w14:textId="4D96454B" w:rsidR="00A4162F" w:rsidRPr="00BE0368" w:rsidRDefault="005417A1">
            <w:r>
              <w:t>548</w:t>
            </w:r>
          </w:p>
        </w:tc>
        <w:tc>
          <w:tcPr>
            <w:tcW w:w="1532" w:type="dxa"/>
            <w:tcBorders>
              <w:top w:val="single" w:sz="4" w:space="0" w:color="000000"/>
              <w:left w:val="single" w:sz="4" w:space="0" w:color="000000"/>
              <w:bottom w:val="single" w:sz="4" w:space="0" w:color="000000"/>
              <w:right w:val="single" w:sz="4" w:space="0" w:color="000000"/>
            </w:tcBorders>
          </w:tcPr>
          <w:p w14:paraId="39BDA8D4" w14:textId="693EB140" w:rsidR="00A4162F" w:rsidRPr="00BE0368" w:rsidRDefault="00A4162F" w:rsidP="000429D9"/>
        </w:tc>
        <w:tc>
          <w:tcPr>
            <w:tcW w:w="1440" w:type="dxa"/>
            <w:tcBorders>
              <w:top w:val="single" w:sz="4" w:space="0" w:color="000000"/>
              <w:left w:val="single" w:sz="4" w:space="0" w:color="000000"/>
              <w:bottom w:val="single" w:sz="4" w:space="0" w:color="000000"/>
              <w:right w:val="single" w:sz="4" w:space="0" w:color="000000"/>
            </w:tcBorders>
          </w:tcPr>
          <w:p w14:paraId="3C028F7A" w14:textId="5A3275D0" w:rsidR="00A4162F" w:rsidRPr="00BE0368" w:rsidRDefault="005417A1">
            <w:r>
              <w:t>151</w:t>
            </w:r>
          </w:p>
        </w:tc>
      </w:tr>
      <w:tr w:rsidR="00A4162F" w:rsidRPr="00BE0368" w14:paraId="1D10721B" w14:textId="77777777">
        <w:trPr>
          <w:trHeight w:val="415"/>
        </w:trPr>
        <w:tc>
          <w:tcPr>
            <w:tcW w:w="3421" w:type="dxa"/>
            <w:tcBorders>
              <w:top w:val="single" w:sz="4" w:space="0" w:color="000000"/>
              <w:left w:val="single" w:sz="4" w:space="0" w:color="000000"/>
              <w:bottom w:val="single" w:sz="4" w:space="0" w:color="000000"/>
              <w:right w:val="single" w:sz="4" w:space="0" w:color="000000"/>
            </w:tcBorders>
          </w:tcPr>
          <w:p w14:paraId="47AD2FF0" w14:textId="77777777" w:rsidR="00A4162F" w:rsidRPr="00BE0368" w:rsidRDefault="00A4162F">
            <w:pPr>
              <w:ind w:left="2"/>
            </w:pPr>
            <w:r w:rsidRPr="00BE0368">
              <w:t xml:space="preserve">Carry Over </w:t>
            </w:r>
            <w:r w:rsidRPr="00BE0368">
              <w:rPr>
                <w:b/>
                <w:sz w:val="36"/>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5A14D69D" w14:textId="335D4B10" w:rsidR="00A4162F" w:rsidRPr="00BE0368" w:rsidRDefault="005417A1">
            <w:r>
              <w:t>149</w:t>
            </w:r>
          </w:p>
        </w:tc>
        <w:tc>
          <w:tcPr>
            <w:tcW w:w="1529" w:type="dxa"/>
            <w:tcBorders>
              <w:top w:val="single" w:sz="4" w:space="0" w:color="000000"/>
              <w:left w:val="single" w:sz="4" w:space="0" w:color="000000"/>
              <w:bottom w:val="single" w:sz="4" w:space="0" w:color="000000"/>
              <w:right w:val="single" w:sz="4" w:space="0" w:color="000000"/>
            </w:tcBorders>
          </w:tcPr>
          <w:p w14:paraId="6C7A295D" w14:textId="29BE4D76" w:rsidR="00A4162F" w:rsidRPr="00BE0368" w:rsidRDefault="005417A1">
            <w:r>
              <w:t>588</w:t>
            </w:r>
          </w:p>
        </w:tc>
        <w:tc>
          <w:tcPr>
            <w:tcW w:w="1532" w:type="dxa"/>
            <w:tcBorders>
              <w:top w:val="single" w:sz="4" w:space="0" w:color="000000"/>
              <w:left w:val="single" w:sz="4" w:space="0" w:color="000000"/>
              <w:bottom w:val="single" w:sz="4" w:space="0" w:color="000000"/>
              <w:right w:val="single" w:sz="4" w:space="0" w:color="000000"/>
            </w:tcBorders>
          </w:tcPr>
          <w:p w14:paraId="2591B6F1" w14:textId="6BE1F8AF" w:rsidR="00A4162F" w:rsidRPr="00BE0368" w:rsidRDefault="00A4162F" w:rsidP="000429D9"/>
        </w:tc>
        <w:tc>
          <w:tcPr>
            <w:tcW w:w="1440" w:type="dxa"/>
            <w:tcBorders>
              <w:top w:val="single" w:sz="4" w:space="0" w:color="000000"/>
              <w:left w:val="single" w:sz="4" w:space="0" w:color="000000"/>
              <w:bottom w:val="single" w:sz="4" w:space="0" w:color="000000"/>
              <w:right w:val="single" w:sz="4" w:space="0" w:color="000000"/>
            </w:tcBorders>
          </w:tcPr>
          <w:p w14:paraId="62241397" w14:textId="545D4EC8" w:rsidR="00A4162F" w:rsidRPr="00BE0368" w:rsidRDefault="005417A1">
            <w:r>
              <w:t>1361</w:t>
            </w:r>
          </w:p>
        </w:tc>
      </w:tr>
      <w:tr w:rsidR="00A4162F" w:rsidRPr="00BE0368" w14:paraId="244DFE59" w14:textId="77777777">
        <w:trPr>
          <w:trHeight w:val="418"/>
        </w:trPr>
        <w:tc>
          <w:tcPr>
            <w:tcW w:w="3421" w:type="dxa"/>
            <w:tcBorders>
              <w:top w:val="single" w:sz="4" w:space="0" w:color="000000"/>
              <w:left w:val="single" w:sz="4" w:space="0" w:color="000000"/>
              <w:bottom w:val="single" w:sz="4" w:space="0" w:color="000000"/>
              <w:right w:val="single" w:sz="4" w:space="0" w:color="000000"/>
            </w:tcBorders>
          </w:tcPr>
          <w:p w14:paraId="1AF63F04" w14:textId="77777777" w:rsidR="00A4162F" w:rsidRPr="00BE0368" w:rsidRDefault="00A4162F">
            <w:pPr>
              <w:ind w:left="2"/>
            </w:pPr>
            <w:r w:rsidRPr="00BE0368">
              <w:t xml:space="preserve">Served (Enrolled + Carry Over) </w:t>
            </w:r>
            <w:r w:rsidRPr="00BE0368">
              <w:rPr>
                <w:b/>
                <w:sz w:val="36"/>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73DC41AF" w14:textId="1C956D13" w:rsidR="00A4162F" w:rsidRPr="00BE0368" w:rsidRDefault="005417A1">
            <w:r>
              <w:t>273</w:t>
            </w:r>
          </w:p>
        </w:tc>
        <w:tc>
          <w:tcPr>
            <w:tcW w:w="1529" w:type="dxa"/>
            <w:tcBorders>
              <w:top w:val="single" w:sz="4" w:space="0" w:color="000000"/>
              <w:left w:val="single" w:sz="4" w:space="0" w:color="000000"/>
              <w:bottom w:val="single" w:sz="4" w:space="0" w:color="000000"/>
              <w:right w:val="single" w:sz="4" w:space="0" w:color="000000"/>
            </w:tcBorders>
          </w:tcPr>
          <w:p w14:paraId="63D0D07B" w14:textId="2A2310BA" w:rsidR="00A4162F" w:rsidRPr="00BE0368" w:rsidRDefault="005417A1">
            <w:r>
              <w:t>699</w:t>
            </w:r>
          </w:p>
        </w:tc>
        <w:tc>
          <w:tcPr>
            <w:tcW w:w="1532" w:type="dxa"/>
            <w:tcBorders>
              <w:top w:val="single" w:sz="4" w:space="0" w:color="000000"/>
              <w:left w:val="single" w:sz="4" w:space="0" w:color="000000"/>
              <w:bottom w:val="single" w:sz="4" w:space="0" w:color="000000"/>
              <w:right w:val="single" w:sz="4" w:space="0" w:color="000000"/>
            </w:tcBorders>
          </w:tcPr>
          <w:p w14:paraId="5CDAECE7" w14:textId="3DE744E7" w:rsidR="00A4162F" w:rsidRPr="00BE0368" w:rsidRDefault="00A4162F" w:rsidP="000429D9"/>
        </w:tc>
        <w:tc>
          <w:tcPr>
            <w:tcW w:w="1440" w:type="dxa"/>
            <w:tcBorders>
              <w:top w:val="single" w:sz="4" w:space="0" w:color="000000"/>
              <w:left w:val="single" w:sz="4" w:space="0" w:color="000000"/>
              <w:bottom w:val="single" w:sz="4" w:space="0" w:color="000000"/>
              <w:right w:val="single" w:sz="4" w:space="0" w:color="000000"/>
            </w:tcBorders>
          </w:tcPr>
          <w:p w14:paraId="55BF3B2D" w14:textId="20CF85D4" w:rsidR="00A4162F" w:rsidRPr="00BE0368" w:rsidRDefault="005417A1">
            <w:r>
              <w:t>1478</w:t>
            </w:r>
          </w:p>
        </w:tc>
      </w:tr>
    </w:tbl>
    <w:p w14:paraId="5F235D5E" w14:textId="5A5A965F" w:rsidR="00A4162F" w:rsidRPr="00BE0368" w:rsidRDefault="00A4162F" w:rsidP="000429D9">
      <w:pPr>
        <w:shd w:val="clear" w:color="auto" w:fill="FFFFFF" w:themeFill="background1"/>
        <w:jc w:val="both"/>
        <w:rPr>
          <w:sz w:val="16"/>
          <w:szCs w:val="16"/>
        </w:rPr>
      </w:pPr>
      <w:r w:rsidRPr="000429D9">
        <w:rPr>
          <w:bCs/>
          <w:sz w:val="16"/>
          <w:szCs w:val="16"/>
        </w:rPr>
        <w:t>Updated and extracted from</w:t>
      </w:r>
      <w:r w:rsidRPr="000429D9">
        <w:rPr>
          <w:b/>
          <w:sz w:val="16"/>
          <w:szCs w:val="16"/>
        </w:rPr>
        <w:t xml:space="preserve"> </w:t>
      </w:r>
      <w:r w:rsidRPr="000429D9">
        <w:rPr>
          <w:sz w:val="16"/>
          <w:szCs w:val="16"/>
        </w:rPr>
        <w:t xml:space="preserve">Future Works </w:t>
      </w:r>
      <w:r w:rsidR="00EB6A55">
        <w:rPr>
          <w:sz w:val="16"/>
          <w:szCs w:val="16"/>
        </w:rPr>
        <w:t>XX/XX/XXXX</w:t>
      </w:r>
      <w:r w:rsidRPr="000429D9">
        <w:rPr>
          <w:sz w:val="16"/>
          <w:szCs w:val="16"/>
        </w:rPr>
        <w:t xml:space="preserve">. </w:t>
      </w:r>
    </w:p>
    <w:bookmarkEnd w:id="2"/>
    <w:p w14:paraId="6AC1D276" w14:textId="77777777" w:rsidR="00A4162F" w:rsidRDefault="00A4162F" w:rsidP="00A4162F">
      <w:pPr>
        <w:rPr>
          <w:rFonts w:ascii="Times New Roman"/>
          <w:sz w:val="20"/>
        </w:rPr>
      </w:pPr>
    </w:p>
    <w:p w14:paraId="28B3E79D" w14:textId="77777777" w:rsidR="00A4162F" w:rsidRDefault="00A4162F" w:rsidP="00A4162F">
      <w:pPr>
        <w:rPr>
          <w:rFonts w:ascii="Times New Roman"/>
          <w:sz w:val="20"/>
        </w:rPr>
      </w:pPr>
    </w:p>
    <w:p w14:paraId="18C93759" w14:textId="77777777" w:rsidR="00A4162F" w:rsidRPr="00057796" w:rsidRDefault="00A4162F" w:rsidP="00A4162F">
      <w:pPr>
        <w:pStyle w:val="NoSpacing"/>
        <w:jc w:val="center"/>
        <w:rPr>
          <w:b w:val="0"/>
          <w:sz w:val="22"/>
        </w:rPr>
      </w:pPr>
    </w:p>
    <w:p w14:paraId="5D101790" w14:textId="77777777" w:rsidR="000F7E9A" w:rsidRDefault="000F7E9A" w:rsidP="00A4162F">
      <w:pPr>
        <w:pStyle w:val="BodyText"/>
        <w:rPr>
          <w:rFonts w:ascii="Arial"/>
          <w:sz w:val="20"/>
        </w:rPr>
      </w:pPr>
    </w:p>
    <w:p w14:paraId="324003E8" w14:textId="77777777" w:rsidR="000F7E9A" w:rsidRDefault="000F7E9A" w:rsidP="00A4162F">
      <w:pPr>
        <w:pStyle w:val="BodyText"/>
        <w:rPr>
          <w:rFonts w:ascii="Arial"/>
          <w:sz w:val="20"/>
        </w:rPr>
      </w:pPr>
    </w:p>
    <w:p w14:paraId="7C68A4AD" w14:textId="77777777" w:rsidR="000F7E9A" w:rsidRDefault="000F7E9A" w:rsidP="00A4162F">
      <w:pPr>
        <w:pStyle w:val="BodyText"/>
        <w:rPr>
          <w:rFonts w:ascii="Arial"/>
          <w:sz w:val="20"/>
        </w:rPr>
      </w:pPr>
    </w:p>
    <w:p w14:paraId="0B839720" w14:textId="77777777" w:rsidR="000F7E9A" w:rsidRDefault="000F7E9A" w:rsidP="00A4162F">
      <w:pPr>
        <w:pStyle w:val="BodyText"/>
        <w:rPr>
          <w:rFonts w:ascii="Arial"/>
          <w:sz w:val="20"/>
        </w:rPr>
      </w:pPr>
    </w:p>
    <w:p w14:paraId="422D6874" w14:textId="77777777" w:rsidR="00850A91" w:rsidRPr="00B26411" w:rsidRDefault="00850A91" w:rsidP="00850A91">
      <w:pPr>
        <w:jc w:val="center"/>
        <w:rPr>
          <w:b/>
          <w:bCs/>
          <w:sz w:val="28"/>
          <w:szCs w:val="28"/>
          <w:u w:val="single"/>
        </w:rPr>
      </w:pPr>
      <w:r>
        <w:rPr>
          <w:b/>
          <w:bCs/>
          <w:sz w:val="28"/>
          <w:szCs w:val="28"/>
          <w:u w:val="single"/>
        </w:rPr>
        <w:t>FINANCIALS</w:t>
      </w:r>
    </w:p>
    <w:p w14:paraId="630D1151" w14:textId="77777777" w:rsidR="00850A91" w:rsidRDefault="00850A91" w:rsidP="00850A91"/>
    <w:p w14:paraId="075E2ED7" w14:textId="77777777" w:rsidR="00850A91" w:rsidRDefault="00850A91" w:rsidP="00850A91"/>
    <w:p w14:paraId="43379C7C" w14:textId="53D13C23" w:rsidR="00850A91" w:rsidRDefault="00850A91" w:rsidP="00850A91">
      <w:r>
        <w:t xml:space="preserve">Attach Excel Spreadsheet </w:t>
      </w:r>
      <w:r w:rsidR="009805DC">
        <w:t>– ATTACHMENT B</w:t>
      </w:r>
    </w:p>
    <w:p w14:paraId="761702C1" w14:textId="77777777" w:rsidR="00A4162F" w:rsidRDefault="00A4162F" w:rsidP="00070E6C"/>
    <w:p w14:paraId="383A5438" w14:textId="77777777" w:rsidR="00475090" w:rsidRDefault="00475090" w:rsidP="00070E6C"/>
    <w:p w14:paraId="7B1453A4" w14:textId="77777777" w:rsidR="00475090" w:rsidRDefault="00475090" w:rsidP="00070E6C"/>
    <w:p w14:paraId="197B4376" w14:textId="77777777" w:rsidR="00475090" w:rsidRDefault="00475090" w:rsidP="00070E6C"/>
    <w:p w14:paraId="7A71EE29" w14:textId="77777777" w:rsidR="00475090" w:rsidRDefault="00475090" w:rsidP="00070E6C"/>
    <w:p w14:paraId="1706A9F0" w14:textId="77777777" w:rsidR="00475090" w:rsidRDefault="00475090" w:rsidP="00070E6C"/>
    <w:p w14:paraId="4C96ACD7" w14:textId="77777777" w:rsidR="00475090" w:rsidRDefault="00475090" w:rsidP="00070E6C"/>
    <w:p w14:paraId="6092B53D" w14:textId="77777777" w:rsidR="00475090" w:rsidRDefault="00475090" w:rsidP="00070E6C"/>
    <w:p w14:paraId="632D7911" w14:textId="77777777" w:rsidR="00475090" w:rsidRDefault="00475090" w:rsidP="00070E6C"/>
    <w:p w14:paraId="7B96DE7A" w14:textId="4723DFA4" w:rsidR="002C1A08" w:rsidRDefault="002C1A08" w:rsidP="002C1A08">
      <w:pPr>
        <w:jc w:val="center"/>
        <w:rPr>
          <w:b/>
          <w:bCs/>
          <w:sz w:val="28"/>
          <w:szCs w:val="28"/>
          <w:u w:val="single"/>
        </w:rPr>
      </w:pPr>
      <w:r w:rsidRPr="006A4B14">
        <w:rPr>
          <w:b/>
          <w:bCs/>
          <w:sz w:val="28"/>
          <w:szCs w:val="28"/>
          <w:u w:val="single"/>
        </w:rPr>
        <w:t xml:space="preserve">Quarter Narrative </w:t>
      </w:r>
    </w:p>
    <w:p w14:paraId="5BB3EEC8" w14:textId="77777777" w:rsidR="006A4B14" w:rsidRDefault="006A4B14" w:rsidP="002C1A08">
      <w:pPr>
        <w:jc w:val="center"/>
        <w:rPr>
          <w:b/>
          <w:bCs/>
          <w:sz w:val="28"/>
          <w:szCs w:val="28"/>
          <w:u w:val="single"/>
        </w:rPr>
      </w:pPr>
    </w:p>
    <w:p w14:paraId="6DA4EEAE" w14:textId="77777777" w:rsidR="004C2282" w:rsidRDefault="004C2282" w:rsidP="002C1A08">
      <w:pPr>
        <w:jc w:val="center"/>
        <w:rPr>
          <w:b/>
          <w:bCs/>
          <w:sz w:val="28"/>
          <w:szCs w:val="28"/>
          <w:u w:val="single"/>
        </w:rPr>
      </w:pPr>
    </w:p>
    <w:p w14:paraId="5195FB7A" w14:textId="77777777" w:rsidR="00850A91" w:rsidRDefault="00850A91" w:rsidP="00850A91">
      <w:pPr>
        <w:adjustRightInd w:val="0"/>
        <w:rPr>
          <w:b/>
          <w:bCs/>
          <w:sz w:val="28"/>
          <w:szCs w:val="28"/>
          <w:u w:val="single"/>
        </w:rPr>
      </w:pPr>
      <w:r>
        <w:rPr>
          <w:b/>
          <w:bCs/>
          <w:sz w:val="28"/>
          <w:szCs w:val="28"/>
          <w:u w:val="single"/>
        </w:rPr>
        <w:t xml:space="preserve">PROGRAM INITIATIVES: </w:t>
      </w:r>
    </w:p>
    <w:p w14:paraId="114496D2" w14:textId="4D6626FF" w:rsidR="00D07FF2" w:rsidRDefault="00850A91" w:rsidP="00D07FF2">
      <w:pPr>
        <w:pStyle w:val="ListParagraph"/>
        <w:numPr>
          <w:ilvl w:val="0"/>
          <w:numId w:val="3"/>
        </w:numPr>
        <w:adjustRightInd w:val="0"/>
        <w:rPr>
          <w:b/>
          <w:bCs/>
          <w:sz w:val="28"/>
          <w:szCs w:val="28"/>
          <w:u w:val="single"/>
        </w:rPr>
      </w:pPr>
      <w:r w:rsidRPr="00850A91">
        <w:rPr>
          <w:b/>
          <w:bCs/>
          <w:sz w:val="28"/>
          <w:szCs w:val="28"/>
          <w:u w:val="single"/>
        </w:rPr>
        <w:t xml:space="preserve">Adult/DW </w:t>
      </w:r>
    </w:p>
    <w:p w14:paraId="602FE953" w14:textId="77777777" w:rsidR="00D07FF2" w:rsidRDefault="00D07FF2" w:rsidP="00D07FF2">
      <w:pPr>
        <w:pStyle w:val="Heading3"/>
        <w:keepNext w:val="0"/>
        <w:keepLines w:val="0"/>
        <w:spacing w:before="280"/>
        <w:jc w:val="center"/>
        <w:rPr>
          <w:b/>
          <w:color w:val="000000"/>
          <w:sz w:val="26"/>
          <w:szCs w:val="26"/>
          <w:u w:val="single"/>
        </w:rPr>
      </w:pPr>
      <w:bookmarkStart w:id="3" w:name="_bwtwqv971nob" w:colFirst="0" w:colLast="0"/>
      <w:bookmarkEnd w:id="3"/>
      <w:r>
        <w:rPr>
          <w:b/>
          <w:color w:val="000000"/>
          <w:sz w:val="26"/>
          <w:szCs w:val="26"/>
          <w:u w:val="single"/>
        </w:rPr>
        <w:t>Adult/Dislocated Worker Q4 Summary</w:t>
      </w:r>
    </w:p>
    <w:p w14:paraId="2916ED32" w14:textId="77777777" w:rsidR="00D07FF2" w:rsidRDefault="00D07FF2" w:rsidP="00D07FF2">
      <w:pPr>
        <w:spacing w:before="240" w:after="240"/>
      </w:pPr>
      <w:r>
        <w:t>The fourth quarter of PY24 was a period of focused action and meaningful progress for Career TEAM’s administration of the WIOA Title I Adult and Dislocated Worker programs in Northern New Mexico. Throughout April, May, and June, we balanced the need to bring new participants into the program with the equally important work of preparing current participants for training and employment success. This approach allowed us to strengthen processes, expand services, and maintain strong partnerships, all while making measurable strides toward our performance goals.</w:t>
      </w:r>
    </w:p>
    <w:p w14:paraId="6F965B0C" w14:textId="77777777" w:rsidR="00D07FF2" w:rsidRDefault="00D07FF2" w:rsidP="00D07FF2">
      <w:pPr>
        <w:spacing w:before="240" w:after="240"/>
      </w:pPr>
      <w:r>
        <w:t>During Q4, Career TEAM enrolled 47 new Adults into the program, with the majority of enrollments taking place in April. This surge was fueled by targeted outreach campaigns and collaborative partner events that effectively connected Career TEAM to individuals in need of workforce services. In May and June, the focus shifted toward intensive case management to prepare participants for training, address skill gaps, and provide the guidance needed to navigate toward employment.</w:t>
      </w:r>
    </w:p>
    <w:p w14:paraId="762FCAED" w14:textId="77777777" w:rsidR="00D07FF2" w:rsidRDefault="00D07FF2" w:rsidP="00D07FF2">
      <w:pPr>
        <w:spacing w:before="240" w:after="240"/>
      </w:pPr>
      <w:r>
        <w:t>Training activity remained strong this quarter, with 63 Adults beginning new training programs. These opportunities were strategically aligned with in-demand occupations in healthcare, transportation, construction, and information technology, ensuring that participants’ career paths were matched to labor market demand. Career Advisors utilized Labor Market Information (LMI), skills gap analysis, and Individual Employment Plans (IEPs) to ensure that each training investment was purposeful and well-supported.</w:t>
      </w:r>
    </w:p>
    <w:p w14:paraId="2288D1C6" w14:textId="77777777" w:rsidR="00D07FF2" w:rsidRDefault="00D07FF2" w:rsidP="00D07FF2">
      <w:pPr>
        <w:spacing w:before="240" w:after="240"/>
      </w:pPr>
      <w:r>
        <w:t xml:space="preserve">To ensure no eligible participant was turned away from training due to funding constraints, Career TEAM implemented the Dislocated Worker (DW) funds transfer to support Adult-eligible participants whose needs exceeded available </w:t>
      </w:r>
      <w:proofErr w:type="gramStart"/>
      <w:r>
        <w:t>Adult</w:t>
      </w:r>
      <w:proofErr w:type="gramEnd"/>
      <w:r>
        <w:t xml:space="preserve"> program resources. This allowed us to extend high-quality training opportunities to more individuals.</w:t>
      </w:r>
    </w:p>
    <w:p w14:paraId="75E44D27" w14:textId="77777777" w:rsidR="00D07FF2" w:rsidRDefault="00D07FF2" w:rsidP="00D07FF2">
      <w:pPr>
        <w:spacing w:before="240" w:after="240"/>
      </w:pPr>
      <w:r>
        <w:t>Career EDGE played a vital role in supporting participants and staff alike, serving as a co-pilot for case management. Participants engaged in self-paced modules covering employability skills, career exploration, and workplace readiness, while Career Advisors leveraged the platform to monitor progress, adjust service plans, and provide targeted interventions. This integration strengthened both participant engagement and documentation quality.</w:t>
      </w:r>
    </w:p>
    <w:p w14:paraId="5270C229" w14:textId="77777777" w:rsidR="00D07FF2" w:rsidRDefault="00D07FF2" w:rsidP="00D07FF2">
      <w:pPr>
        <w:spacing w:before="240" w:after="240"/>
      </w:pPr>
      <w:r>
        <w:t xml:space="preserve">Internally, Q4 was a time of capacity building and process improvement. Staff received continued training on WIOA policy application, compliance requirements, and case management best practices. We also welcomed two new team members, expanding our ability </w:t>
      </w:r>
      <w:r>
        <w:lastRenderedPageBreak/>
        <w:t>to serve participants and bringing fresh perspectives to our service delivery. Onboarding for these new hires included comprehensive training on our processes, Career EDGE utilization, and local operating procedures to ensure consistent service quality across the region.</w:t>
      </w:r>
    </w:p>
    <w:p w14:paraId="4AD57570" w14:textId="77777777" w:rsidR="00D07FF2" w:rsidRDefault="00D07FF2" w:rsidP="00D07FF2">
      <w:pPr>
        <w:spacing w:before="240" w:after="240"/>
      </w:pPr>
      <w:r>
        <w:t>Our outreach efforts extended beyond regular enrollment activities. Career TEAM partnered with state and local agencies to deliver Rapid Response presentations to workers impacted by layoffs at Party City, JoAnn Fabrics, Big Lots, and Pete’s Place. These sessions provided immediate connections to WIOA services, training pathways, and job placement support to help individuals transition quickly into new employment opportunities.</w:t>
      </w:r>
    </w:p>
    <w:p w14:paraId="7A071BA8" w14:textId="77777777" w:rsidR="00D07FF2" w:rsidRDefault="00D07FF2" w:rsidP="00D07FF2">
      <w:pPr>
        <w:spacing w:before="240" w:after="240"/>
      </w:pPr>
      <w:r>
        <w:t>Partnership development and community outreach also remained a priority. We worked with training providers to expand in-demand course offerings, participated in community events to increase visibility, and strengthened relationships with businesses, training providers, economic development organizations, and social service agencies. These partnerships not only expanded our referral pipeline but also enhanced the overall accessibility and responsiveness of our services.</w:t>
      </w:r>
    </w:p>
    <w:p w14:paraId="7DBCF14A" w14:textId="77777777" w:rsidR="00D07FF2" w:rsidRDefault="00D07FF2" w:rsidP="00D07FF2">
      <w:pPr>
        <w:spacing w:before="240" w:after="240"/>
      </w:pPr>
      <w:r>
        <w:t>Performance measure results for Q4 reflect both achievements and areas requiring further focus. In the Adult program, we exceeded targets in both the Q2 and Q4 Employment Rates, achieving 89.84% and 85.41% respectively against a 79% target. Median earnings reached $7,150.94, meeting 75.27% of the target, while credential attainment was 57.38% against a 68% goal. The Measurable Skill Gains (MSG) rate closed the quarter at 42.49%, signaling a need for continued focus on participant engagement during training.</w:t>
      </w:r>
    </w:p>
    <w:p w14:paraId="5481AE6D" w14:textId="77777777" w:rsidR="00D07FF2" w:rsidRDefault="00D07FF2" w:rsidP="00D07FF2">
      <w:pPr>
        <w:spacing w:before="240" w:after="240"/>
      </w:pPr>
      <w:r>
        <w:t>For the Dislocated Worker program, the Q2 Employment Rate reached 91.42%, surpassing the 79% target, while the Q4 Employment Rate was 61.50% against a 78.5% goal. Median earnings exceeded expectations at $9,185.49, or 103.23% of target, and credential attainment was a strong 85.48% compared to a 65% target. However, the DW MSG rate remained a challenge at 19.61% against a 76% goal. In both programs, our strategy moving forward will be to increase training progress monitoring, enhance communication with participants during their learning period, and offer additional skill-building resources to boost MSG outcomes.</w:t>
      </w:r>
    </w:p>
    <w:p w14:paraId="0E0D5FE5" w14:textId="77777777" w:rsidR="00D07FF2" w:rsidRDefault="00D07FF2" w:rsidP="00D07FF2">
      <w:pPr>
        <w:spacing w:before="240" w:after="240"/>
      </w:pPr>
      <w:r>
        <w:t>As we close Q4, the stories of our participants remain the most powerful evidence of our work. From individuals overcoming significant barriers to secure industry-recognized credentials, to those moving into high-wage employment in their chosen field, these success stories highlight the real-world impact of our services.</w:t>
      </w:r>
    </w:p>
    <w:p w14:paraId="7AF087C8" w14:textId="77777777" w:rsidR="00D07FF2" w:rsidRDefault="00D07FF2" w:rsidP="00D07FF2"/>
    <w:p w14:paraId="6BD4DD05" w14:textId="77777777" w:rsidR="00D07FF2" w:rsidRDefault="00D07FF2" w:rsidP="00D07FF2">
      <w:pPr>
        <w:pStyle w:val="ListParagraph"/>
        <w:adjustRightInd w:val="0"/>
        <w:ind w:left="720" w:firstLine="0"/>
        <w:rPr>
          <w:b/>
          <w:bCs/>
          <w:sz w:val="28"/>
          <w:szCs w:val="28"/>
          <w:u w:val="single"/>
        </w:rPr>
      </w:pPr>
    </w:p>
    <w:p w14:paraId="5764A6E1" w14:textId="77777777" w:rsidR="00D07FF2" w:rsidRDefault="00D07FF2" w:rsidP="00D07FF2">
      <w:pPr>
        <w:pStyle w:val="ListParagraph"/>
        <w:adjustRightInd w:val="0"/>
        <w:ind w:left="720" w:firstLine="0"/>
        <w:rPr>
          <w:b/>
          <w:bCs/>
          <w:sz w:val="28"/>
          <w:szCs w:val="28"/>
          <w:u w:val="single"/>
        </w:rPr>
      </w:pPr>
    </w:p>
    <w:p w14:paraId="2D360AC6" w14:textId="77777777" w:rsidR="00D07FF2" w:rsidRDefault="00D07FF2" w:rsidP="00D07FF2">
      <w:pPr>
        <w:pStyle w:val="ListParagraph"/>
        <w:adjustRightInd w:val="0"/>
        <w:ind w:left="720" w:firstLine="0"/>
        <w:rPr>
          <w:b/>
          <w:bCs/>
          <w:sz w:val="28"/>
          <w:szCs w:val="28"/>
          <w:u w:val="single"/>
        </w:rPr>
      </w:pPr>
    </w:p>
    <w:p w14:paraId="20508E99" w14:textId="77777777" w:rsidR="00D07FF2" w:rsidRDefault="00D07FF2" w:rsidP="00D07FF2">
      <w:pPr>
        <w:pStyle w:val="ListParagraph"/>
        <w:adjustRightInd w:val="0"/>
        <w:ind w:left="720" w:firstLine="0"/>
        <w:rPr>
          <w:b/>
          <w:bCs/>
          <w:sz w:val="28"/>
          <w:szCs w:val="28"/>
          <w:u w:val="single"/>
        </w:rPr>
      </w:pPr>
    </w:p>
    <w:p w14:paraId="0FC774E7" w14:textId="77777777" w:rsidR="00D07FF2" w:rsidRDefault="00D07FF2" w:rsidP="00D07FF2">
      <w:pPr>
        <w:pStyle w:val="ListParagraph"/>
        <w:adjustRightInd w:val="0"/>
        <w:ind w:left="720" w:firstLine="0"/>
        <w:rPr>
          <w:b/>
          <w:bCs/>
          <w:sz w:val="28"/>
          <w:szCs w:val="28"/>
          <w:u w:val="single"/>
        </w:rPr>
      </w:pPr>
    </w:p>
    <w:p w14:paraId="323FCD7A" w14:textId="77777777" w:rsidR="00D07FF2" w:rsidRDefault="00D07FF2" w:rsidP="00D07FF2">
      <w:pPr>
        <w:pStyle w:val="ListParagraph"/>
        <w:adjustRightInd w:val="0"/>
        <w:ind w:left="720" w:firstLine="0"/>
        <w:rPr>
          <w:b/>
          <w:bCs/>
          <w:sz w:val="28"/>
          <w:szCs w:val="28"/>
          <w:u w:val="single"/>
        </w:rPr>
      </w:pPr>
    </w:p>
    <w:p w14:paraId="12A36AD1" w14:textId="77777777" w:rsidR="00D07FF2" w:rsidRDefault="00D07FF2" w:rsidP="00D07FF2">
      <w:pPr>
        <w:pStyle w:val="ListParagraph"/>
        <w:adjustRightInd w:val="0"/>
        <w:ind w:left="720" w:firstLine="0"/>
        <w:rPr>
          <w:b/>
          <w:bCs/>
          <w:sz w:val="28"/>
          <w:szCs w:val="28"/>
          <w:u w:val="single"/>
        </w:rPr>
      </w:pPr>
    </w:p>
    <w:p w14:paraId="5FFB1101" w14:textId="77777777" w:rsidR="00D07FF2" w:rsidRPr="00D07FF2" w:rsidRDefault="00D07FF2" w:rsidP="00D07FF2">
      <w:pPr>
        <w:pStyle w:val="ListParagraph"/>
        <w:adjustRightInd w:val="0"/>
        <w:ind w:left="720" w:firstLine="0"/>
        <w:rPr>
          <w:b/>
          <w:bCs/>
          <w:sz w:val="28"/>
          <w:szCs w:val="28"/>
          <w:u w:val="single"/>
        </w:rPr>
      </w:pPr>
    </w:p>
    <w:p w14:paraId="0F226195" w14:textId="3A33966A" w:rsidR="00850A91" w:rsidRDefault="00850A91" w:rsidP="00850A91">
      <w:pPr>
        <w:pStyle w:val="ListParagraph"/>
        <w:numPr>
          <w:ilvl w:val="0"/>
          <w:numId w:val="3"/>
        </w:numPr>
        <w:adjustRightInd w:val="0"/>
        <w:rPr>
          <w:b/>
          <w:bCs/>
          <w:sz w:val="28"/>
          <w:szCs w:val="28"/>
          <w:u w:val="single"/>
        </w:rPr>
      </w:pPr>
      <w:r w:rsidRPr="00850A91">
        <w:rPr>
          <w:b/>
          <w:bCs/>
          <w:sz w:val="28"/>
          <w:szCs w:val="28"/>
          <w:u w:val="single"/>
        </w:rPr>
        <w:lastRenderedPageBreak/>
        <w:t>Youth</w:t>
      </w:r>
    </w:p>
    <w:p w14:paraId="541E302F" w14:textId="77777777" w:rsidR="00D07FF2" w:rsidRDefault="00D07FF2" w:rsidP="00D07FF2">
      <w:pPr>
        <w:pStyle w:val="NormalWeb"/>
      </w:pPr>
      <w:r>
        <w:t>WIOA Youth Northern Region – PY24 Quarter 4 Report (April–June 2025)</w:t>
      </w:r>
    </w:p>
    <w:p w14:paraId="252B5F2E" w14:textId="77777777" w:rsidR="00D07FF2" w:rsidRDefault="00D07FF2" w:rsidP="00D07FF2">
      <w:pPr>
        <w:pStyle w:val="NormalWeb"/>
      </w:pPr>
      <w:r>
        <w:t>During the fourth quarter of PY24, the WIOA Youth Program in the Northern Region, operated by Youth Development, Inc. (YDI), served a total of 68 youth participants across the ten-county region. Of these, 66 were newly enrolled during the quarter—24 in-school youth (36%) and 42 out-of-school youth (64%). The largest enrollment increases came from Mora (17), McKinley (8), and Taos (11) counties.</w:t>
      </w:r>
    </w:p>
    <w:p w14:paraId="0BEF34F7" w14:textId="77777777" w:rsidR="00D07FF2" w:rsidRDefault="00D07FF2" w:rsidP="00D07FF2">
      <w:pPr>
        <w:pStyle w:val="NormalWeb"/>
      </w:pPr>
      <w:r>
        <w:t>Work experience (WEX) placements were a significant focus, with 43 youth placed in paid work experiences—13 in-school and 30 out-of-school. These placements connected youth to a wide variety of local employers, offering exposure to diverse career paths.</w:t>
      </w:r>
    </w:p>
    <w:p w14:paraId="72CFA59E" w14:textId="77777777" w:rsidR="00D07FF2" w:rsidRDefault="00D07FF2" w:rsidP="00D07FF2">
      <w:pPr>
        <w:pStyle w:val="NormalWeb"/>
      </w:pPr>
      <w:r>
        <w:t>Events and Outreach</w:t>
      </w:r>
      <w:r>
        <w:br/>
        <w:t>Program staff engaged in extensive outreach efforts to both partners/referral sources and employers across the region.</w:t>
      </w:r>
    </w:p>
    <w:p w14:paraId="23119FF4" w14:textId="77777777" w:rsidR="00D07FF2" w:rsidRDefault="00D07FF2" w:rsidP="00D07FF2">
      <w:pPr>
        <w:pStyle w:val="NormalWeb"/>
        <w:numPr>
          <w:ilvl w:val="0"/>
          <w:numId w:val="4"/>
        </w:numPr>
      </w:pPr>
      <w:r>
        <w:t>Partner and referral outreach included schools, workforce agencies, community organizations, and vocational rehabilitation services. Notable efforts included engagement with Santa Fe Community College, Northern New Mexico College, Los Alamos County Social Services, the Boys &amp; Girls Club of Gallup, and multiple high schools and youth-serving agencies.</w:t>
      </w:r>
    </w:p>
    <w:p w14:paraId="7632095C" w14:textId="77777777" w:rsidR="00D07FF2" w:rsidRDefault="00D07FF2" w:rsidP="00D07FF2">
      <w:pPr>
        <w:pStyle w:val="NormalWeb"/>
        <w:numPr>
          <w:ilvl w:val="0"/>
          <w:numId w:val="4"/>
        </w:numPr>
      </w:pPr>
      <w:r>
        <w:t>Employer and worksite outreach secured opportunities with a wide range of businesses and organizations, from local government offices and small businesses to hospitals, hospitality, retail, and construction employers. Highlights included partnerships with Blue Sky Equestrian Center (Colfax), Champion Ford (McKinley), Mora Fish Hatchery (Mora), City of Espanola (Rio Arriba), Historic Plaza Hotel (San Miguel), New Old Trail Garage (Santa Fe), and Taos Ski Valley (Taos).</w:t>
      </w:r>
    </w:p>
    <w:p w14:paraId="789E17B0" w14:textId="77777777" w:rsidR="00D07FF2" w:rsidRDefault="00D07FF2" w:rsidP="00D07FF2">
      <w:pPr>
        <w:pStyle w:val="NormalWeb"/>
      </w:pPr>
      <w:r>
        <w:t>In total, outreach efforts connected with 42 partner/referral sources and 80 employers/worksites, strengthening the program’s network for both recruitment and placement opportunities.</w:t>
      </w:r>
    </w:p>
    <w:p w14:paraId="63FFB226" w14:textId="77777777" w:rsidR="00D07FF2" w:rsidRDefault="00D07FF2" w:rsidP="00D07FF2">
      <w:pPr>
        <w:pStyle w:val="NormalWeb"/>
      </w:pPr>
      <w:r>
        <w:t>Special Projects and Initiatives</w:t>
      </w:r>
      <w:r>
        <w:br/>
        <w:t>Q4’s primary project was recruitment and placement for the summer youth program, which required significant outreach to both eligible youth and prospective worksites. This effort resulted in strong participation and valuable lessons that have informed improved processes for PY25.</w:t>
      </w:r>
    </w:p>
    <w:p w14:paraId="63623558" w14:textId="77777777" w:rsidR="00D07FF2" w:rsidRDefault="00D07FF2" w:rsidP="00D07FF2">
      <w:pPr>
        <w:pStyle w:val="NormalWeb"/>
      </w:pPr>
      <w:r>
        <w:t>Additional key initiatives included:</w:t>
      </w:r>
    </w:p>
    <w:p w14:paraId="49A54D21" w14:textId="77777777" w:rsidR="00D07FF2" w:rsidRDefault="00D07FF2" w:rsidP="00D07FF2">
      <w:pPr>
        <w:pStyle w:val="NormalWeb"/>
        <w:numPr>
          <w:ilvl w:val="0"/>
          <w:numId w:val="5"/>
        </w:numPr>
      </w:pPr>
      <w:r>
        <w:t>Opening collaboration discussions with Santa Fe Community College – Adult Education and San Juan Community College – Adult Education to support participant success.</w:t>
      </w:r>
    </w:p>
    <w:p w14:paraId="658CD4DC" w14:textId="77777777" w:rsidR="00D07FF2" w:rsidRDefault="00D07FF2" w:rsidP="00D07FF2">
      <w:pPr>
        <w:pStyle w:val="NormalWeb"/>
        <w:numPr>
          <w:ilvl w:val="0"/>
          <w:numId w:val="5"/>
        </w:numPr>
      </w:pPr>
      <w:r>
        <w:lastRenderedPageBreak/>
        <w:t>Initial partner engagement with American Job Center (AJC) partners to identify future collaboration opportunities.</w:t>
      </w:r>
    </w:p>
    <w:p w14:paraId="66CEEF02" w14:textId="77777777" w:rsidR="00D07FF2" w:rsidRDefault="00D07FF2" w:rsidP="00D07FF2">
      <w:pPr>
        <w:pStyle w:val="NormalWeb"/>
        <w:numPr>
          <w:ilvl w:val="0"/>
          <w:numId w:val="5"/>
        </w:numPr>
      </w:pPr>
      <w:r>
        <w:t>Staff participation in the Unite Us Pilot Program to enhance closed-loop referrals for participants.</w:t>
      </w:r>
    </w:p>
    <w:p w14:paraId="2BB41FEE" w14:textId="77777777" w:rsidR="00D07FF2" w:rsidRDefault="00D07FF2" w:rsidP="00D07FF2">
      <w:pPr>
        <w:pStyle w:val="NormalWeb"/>
        <w:numPr>
          <w:ilvl w:val="0"/>
          <w:numId w:val="5"/>
        </w:numPr>
      </w:pPr>
      <w:r>
        <w:t>Providing support for a State and Federal audit focused on program years prior to the current service contract.</w:t>
      </w:r>
    </w:p>
    <w:p w14:paraId="3839BF22" w14:textId="77777777" w:rsidR="00D07FF2" w:rsidRDefault="00D07FF2" w:rsidP="00D07FF2">
      <w:pPr>
        <w:pStyle w:val="NormalWeb"/>
      </w:pPr>
      <w:r>
        <w:t>Overall, Q4 was marked by high activity levels, strong recruitment outcomes, strengthened employer engagement, and the establishment of partnerships that will benefit the WIOA Youth Program in the coming program year.</w:t>
      </w:r>
    </w:p>
    <w:p w14:paraId="4FEEFC80" w14:textId="77777777" w:rsidR="00850A91" w:rsidRPr="00F72119" w:rsidRDefault="00850A91" w:rsidP="00850A91">
      <w:pPr>
        <w:pStyle w:val="ListParagraph"/>
        <w:numPr>
          <w:ilvl w:val="0"/>
          <w:numId w:val="3"/>
        </w:numPr>
        <w:adjustRightInd w:val="0"/>
        <w:rPr>
          <w:b/>
          <w:bCs/>
          <w:sz w:val="28"/>
          <w:szCs w:val="28"/>
          <w:u w:val="single"/>
        </w:rPr>
      </w:pPr>
      <w:r w:rsidRPr="00F72119">
        <w:rPr>
          <w:b/>
          <w:bCs/>
          <w:sz w:val="28"/>
          <w:szCs w:val="28"/>
          <w:u w:val="single"/>
        </w:rPr>
        <w:t>ONE-STOP OPERATIONS:</w:t>
      </w:r>
    </w:p>
    <w:p w14:paraId="720B8382" w14:textId="77777777" w:rsidR="00D07FF2" w:rsidRDefault="00D07FF2" w:rsidP="00850A91">
      <w:pPr>
        <w:adjustRightInd w:val="0"/>
        <w:rPr>
          <w:b/>
          <w:bCs/>
          <w:sz w:val="28"/>
          <w:szCs w:val="28"/>
          <w:u w:val="single"/>
        </w:rPr>
      </w:pPr>
    </w:p>
    <w:p w14:paraId="561758E9" w14:textId="2079B288" w:rsidR="00D07FF2" w:rsidRDefault="00D07FF2" w:rsidP="00D07FF2">
      <w:pPr>
        <w:pStyle w:val="NormalWeb"/>
      </w:pPr>
      <w:r>
        <w:t>Important strides were made toward improving the operational efficiency of the American Job Center (AJC) network through the launch of a new location-based customer service survey and the development of a comprehensive communication platform.</w:t>
      </w:r>
    </w:p>
    <w:p w14:paraId="58BABE6E" w14:textId="77777777" w:rsidR="00D07FF2" w:rsidRDefault="00D07FF2" w:rsidP="00D07FF2">
      <w:pPr>
        <w:pStyle w:val="NormalWeb"/>
      </w:pPr>
      <w:r>
        <w:t>The new survey system enables each center to evaluate its performance in customer service, helping to identify both strengths and areas needing improvement. This feedback mechanism is an essential step in enhancing service quality and ensuring that the needs of clients are met more effectively.</w:t>
      </w:r>
    </w:p>
    <w:p w14:paraId="0F286F5C" w14:textId="77777777" w:rsidR="00D07FF2" w:rsidRDefault="00D07FF2" w:rsidP="00D07FF2">
      <w:pPr>
        <w:pStyle w:val="NormalWeb"/>
      </w:pPr>
      <w:r>
        <w:t>At the same time, work began on creating a free, web-based communication platform designed to improve real-time interaction among AJC staff across different locations. This platform addresses current communication barriers and provides tools to strengthen collaboration. Its key functions include live chat rooms for instant discussions, a centralized document storage area for surveys, newsletters, and policy updates, a shared calendar for posting events and related materials, and a conference room reservation system to better manage meeting space availability.</w:t>
      </w:r>
    </w:p>
    <w:p w14:paraId="1D44D765" w14:textId="77777777" w:rsidR="00D07FF2" w:rsidRDefault="00D07FF2" w:rsidP="00D07FF2">
      <w:pPr>
        <w:pStyle w:val="NormalWeb"/>
      </w:pPr>
      <w:r>
        <w:t>To further expand outreach efforts, discussions were initiated with Stacy Johnson from the DWS media team to coordinate a meeting focused on generating positive media exposure for all AJC offices. The goal is to highlight success stories and showcase the valuable services provided to northern New Mexico communities, thereby increasing visibility for all partner organizations.</w:t>
      </w:r>
    </w:p>
    <w:p w14:paraId="7507EF4B" w14:textId="19D2E43F" w:rsidR="00D07FF2" w:rsidRDefault="00D07FF2" w:rsidP="00D07FF2">
      <w:pPr>
        <w:pStyle w:val="NormalWeb"/>
      </w:pPr>
      <w:r>
        <w:t>Staffing levels across the region vary. Santa Fe, Taos, and Española are fully staffed, though Santa Fe would benefit from the integration of additional partners to strengthen service delivery. Gallup is experiencing a shortage with two open positions at DWS, while Las Vegas is still in the hiring process for a Career T</w:t>
      </w:r>
      <w:r w:rsidR="00F72119">
        <w:t>EAM’s</w:t>
      </w:r>
      <w:r>
        <w:t xml:space="preserve"> position, resulting in lighter staffing. Raton is temporarily fully staffed but will lose a Career T</w:t>
      </w:r>
      <w:r w:rsidR="00F72119">
        <w:t>EAM’s</w:t>
      </w:r>
      <w:r>
        <w:t xml:space="preserve"> staff member next month, requiring immediate planning for a smooth transition. In Farmington, DWS needs to hire a Veteran Representative, and Career T</w:t>
      </w:r>
      <w:r w:rsidR="00F72119">
        <w:t>EAM’</w:t>
      </w:r>
      <w:r>
        <w:t>s will also lose a staff member in the coming month.</w:t>
      </w:r>
    </w:p>
    <w:p w14:paraId="4C73F387" w14:textId="77777777" w:rsidR="00D07FF2" w:rsidRDefault="00D07FF2" w:rsidP="00D07FF2">
      <w:pPr>
        <w:pStyle w:val="NormalWeb"/>
      </w:pPr>
      <w:r>
        <w:lastRenderedPageBreak/>
        <w:t xml:space="preserve">Two key issues are currently affecting operations. In Las Vegas, reduced staffing has led to an adjustment in operating hours to balance client service with manageable workloads. In Farmington, an ongoing interpersonal conflict between partner supervisors from DWS and DVR continues to hinder collaboration. Despite prior attempts to resolve the issue through counseling and team-building activities, the situation remains unresolved. To address this, coordination is underway with Michelle Velarde from DWS and Rudy </w:t>
      </w:r>
      <w:proofErr w:type="spellStart"/>
      <w:r>
        <w:t>Grano</w:t>
      </w:r>
      <w:proofErr w:type="spellEnd"/>
      <w:r>
        <w:t xml:space="preserve"> from DVR to bring in a mediator and work toward a constructive resolution.</w:t>
      </w:r>
    </w:p>
    <w:p w14:paraId="17524F72" w14:textId="77777777" w:rsidR="00D07FF2" w:rsidRDefault="00D07FF2" w:rsidP="00D07FF2">
      <w:pPr>
        <w:pStyle w:val="NormalWeb"/>
      </w:pPr>
      <w:r>
        <w:t>This multi-faceted approach—combining performance evaluation, improved communication, targeted outreach, staffing adjustments, and conflict resolution—positions the AJC network to operate more efficiently, strengthen internal collaboration, and enhance its presence in the communities it serves.</w:t>
      </w:r>
    </w:p>
    <w:p w14:paraId="22985770" w14:textId="77777777" w:rsidR="00850A91" w:rsidRDefault="00850A91" w:rsidP="0032224E">
      <w:pPr>
        <w:rPr>
          <w:b/>
          <w:bCs/>
          <w:sz w:val="28"/>
          <w:szCs w:val="28"/>
          <w:u w:val="single"/>
        </w:rPr>
      </w:pPr>
    </w:p>
    <w:p w14:paraId="1CE904CD" w14:textId="6E8294EE" w:rsidR="002C1A08" w:rsidRDefault="00B26411" w:rsidP="0032224E">
      <w:pPr>
        <w:rPr>
          <w:b/>
          <w:bCs/>
          <w:sz w:val="28"/>
          <w:szCs w:val="28"/>
          <w:u w:val="single"/>
        </w:rPr>
      </w:pPr>
      <w:r>
        <w:rPr>
          <w:b/>
          <w:bCs/>
          <w:sz w:val="28"/>
          <w:szCs w:val="28"/>
          <w:u w:val="single"/>
        </w:rPr>
        <w:t>SECTOR STRATEGIES</w:t>
      </w:r>
    </w:p>
    <w:p w14:paraId="06441FB8" w14:textId="77777777" w:rsidR="00D07FF2" w:rsidRDefault="00D07FF2" w:rsidP="0032224E">
      <w:pPr>
        <w:rPr>
          <w:b/>
          <w:bCs/>
          <w:sz w:val="28"/>
          <w:szCs w:val="28"/>
          <w:u w:val="single"/>
        </w:rPr>
      </w:pPr>
    </w:p>
    <w:p w14:paraId="61ED5D33" w14:textId="77777777" w:rsidR="00D07FF2" w:rsidRDefault="00D07FF2" w:rsidP="00D07FF2">
      <w:pPr>
        <w:pStyle w:val="NormalWeb"/>
      </w:pPr>
      <w:r>
        <w:t xml:space="preserve">On May 8th in Española, at </w:t>
      </w:r>
      <w:proofErr w:type="spellStart"/>
      <w:r>
        <w:t>Ohkay</w:t>
      </w:r>
      <w:proofErr w:type="spellEnd"/>
      <w:r>
        <w:t xml:space="preserve"> </w:t>
      </w:r>
      <w:proofErr w:type="spellStart"/>
      <w:r>
        <w:t>Owingeh</w:t>
      </w:r>
      <w:proofErr w:type="spellEnd"/>
      <w:r>
        <w:t>, the Northern Area Local Workforce Development Board participated in and provided support to the New Mexico Clean Energy Policy Symposium, hosted by the Clean Energy Task Force. This event brought together key energy partners, industry representatives, and community leaders to discuss New Mexico’s evolving energy landscape and explore policy initiatives that could guide the state toward a cleaner energy future.</w:t>
      </w:r>
    </w:p>
    <w:p w14:paraId="6A1D4B8F" w14:textId="77777777" w:rsidR="00D07FF2" w:rsidRDefault="00D07FF2" w:rsidP="00D07FF2">
      <w:pPr>
        <w:pStyle w:val="NormalWeb"/>
      </w:pPr>
      <w:r>
        <w:t>The symposium focused on how federal, state, local, rural, and tribal governments can work together to advance clean energy goals through funding opportunities and economic development strategies. A key component of the event was the Energy Workforce Sector Strategy session, which gave employers a platform to share their perspectives directly with the New Mexico Department of Workforce Solutions, Northern New Mexico College, Santa Fe Community College, and other educational and training institutions in the Northern Region.</w:t>
      </w:r>
    </w:p>
    <w:p w14:paraId="00E8AB95" w14:textId="77777777" w:rsidR="00D07FF2" w:rsidRDefault="00D07FF2" w:rsidP="00D07FF2">
      <w:pPr>
        <w:pStyle w:val="NormalWeb"/>
      </w:pPr>
      <w:r>
        <w:t>The New Mexico Department of Workforce Solutions aims to establish an employer-led Energy Workforce Sector Strategy—an industry-driven partnership that brings together government, education, training, economic development, and community organizations to address workforce needs within the regional labor market. The symposium provided an important opportunity for employers to give input on workforce development priorities, hiring needs, and the skills required to meet the demands of the rapidly changing energy sector.</w:t>
      </w:r>
    </w:p>
    <w:p w14:paraId="790B258D" w14:textId="77777777" w:rsidR="00D07FF2" w:rsidRDefault="00D07FF2" w:rsidP="00D07FF2">
      <w:pPr>
        <w:pStyle w:val="NormalWeb"/>
      </w:pPr>
      <w:r>
        <w:t>Worktables were organized to foster collaborative discussions, allowing employers to identify challenges in recruitment and retention, outline primary qualifications and experiences needed, and explore hiring opportunities within the clean energy industry.</w:t>
      </w:r>
    </w:p>
    <w:p w14:paraId="3BAC9BCB" w14:textId="77777777" w:rsidR="00D07FF2" w:rsidRDefault="00D07FF2" w:rsidP="00D07FF2">
      <w:pPr>
        <w:pStyle w:val="NormalWeb"/>
      </w:pPr>
      <w:r>
        <w:t xml:space="preserve">While participation from employers was not as strong as anticipated, the Northern Board gained valuable insight into the workforce challenges that must be addressed as the region transitions toward clean energy. These lessons will guide the planning of future meetings, ensuring that </w:t>
      </w:r>
      <w:r>
        <w:lastRenderedPageBreak/>
        <w:t>objectives are clearly defined and discussions are structured to maximize engagement and actionable outcomes.</w:t>
      </w:r>
    </w:p>
    <w:p w14:paraId="49F3E6AB" w14:textId="77777777" w:rsidR="00D07FF2" w:rsidRDefault="00D07FF2" w:rsidP="0032224E">
      <w:pPr>
        <w:rPr>
          <w:b/>
          <w:bCs/>
          <w:sz w:val="28"/>
          <w:szCs w:val="28"/>
          <w:u w:val="single"/>
        </w:rPr>
      </w:pPr>
    </w:p>
    <w:p w14:paraId="7B552D87" w14:textId="77777777" w:rsidR="006A4B14" w:rsidRDefault="006A4B14" w:rsidP="006A4B14">
      <w:pPr>
        <w:jc w:val="center"/>
        <w:rPr>
          <w:b/>
          <w:bCs/>
          <w:sz w:val="28"/>
          <w:szCs w:val="28"/>
          <w:u w:val="single"/>
        </w:rPr>
      </w:pPr>
    </w:p>
    <w:p w14:paraId="7F515EF3" w14:textId="6FB48E61" w:rsidR="0032224E" w:rsidRDefault="0032224E" w:rsidP="0032224E">
      <w:pPr>
        <w:adjustRightInd w:val="0"/>
        <w:rPr>
          <w:b/>
          <w:bCs/>
          <w:sz w:val="28"/>
          <w:szCs w:val="28"/>
          <w:u w:val="single"/>
        </w:rPr>
      </w:pPr>
      <w:r>
        <w:rPr>
          <w:b/>
          <w:bCs/>
          <w:sz w:val="28"/>
          <w:szCs w:val="28"/>
          <w:u w:val="single"/>
        </w:rPr>
        <w:t>OTHER INITIATIVES:</w:t>
      </w:r>
    </w:p>
    <w:p w14:paraId="44A69E4B" w14:textId="77777777" w:rsidR="00160CCF" w:rsidRPr="004C2282" w:rsidRDefault="00160CCF" w:rsidP="00160CCF">
      <w:pPr>
        <w:adjustRightInd w:val="0"/>
        <w:rPr>
          <w:sz w:val="28"/>
          <w:szCs w:val="28"/>
        </w:rPr>
      </w:pPr>
    </w:p>
    <w:p w14:paraId="5D058AE2" w14:textId="371DB5F5" w:rsidR="007F1495" w:rsidRPr="007F1495" w:rsidRDefault="007F1495" w:rsidP="007F1495">
      <w:pPr>
        <w:widowControl/>
        <w:autoSpaceDE/>
        <w:autoSpaceDN/>
        <w:rPr>
          <w:rFonts w:ascii="Times New Roman" w:eastAsia="Times New Roman" w:hAnsi="Times New Roman" w:cs="Times New Roman"/>
          <w:sz w:val="24"/>
          <w:szCs w:val="24"/>
        </w:rPr>
      </w:pPr>
      <w:r w:rsidRPr="007F1495">
        <w:rPr>
          <w:rFonts w:ascii="Times New Roman" w:eastAsia="Times New Roman" w:hAnsi="Times New Roman" w:cs="Times New Roman"/>
          <w:sz w:val="24"/>
          <w:szCs w:val="24"/>
        </w:rPr>
        <w:t>In partnership with correctional facilities and reentry programs, the Northern Area Workforce Development Board of New Mexico has played a critical role in providing skills training to incarcerated individuals, preparing them for successful reintegration into the workforce. This quarter, a diverse group of participants completed industry-recognized programs in Culinary Arts, Commercial Driver’s License (CDL), Heavy Equipment Operation (HEO), and Heating, Ventilation, and Air Conditioning (HVAC).</w:t>
      </w:r>
    </w:p>
    <w:p w14:paraId="38ADE0FC" w14:textId="77777777" w:rsidR="007F1495" w:rsidRPr="007F1495" w:rsidRDefault="007F1495" w:rsidP="007F1495">
      <w:pPr>
        <w:widowControl/>
        <w:autoSpaceDE/>
        <w:autoSpaceDN/>
        <w:spacing w:before="100" w:beforeAutospacing="1" w:after="100" w:afterAutospacing="1"/>
        <w:rPr>
          <w:rFonts w:ascii="Times New Roman" w:eastAsia="Times New Roman" w:hAnsi="Times New Roman" w:cs="Times New Roman"/>
          <w:sz w:val="24"/>
          <w:szCs w:val="24"/>
        </w:rPr>
      </w:pPr>
      <w:r w:rsidRPr="007F1495">
        <w:rPr>
          <w:rFonts w:ascii="Times New Roman" w:eastAsia="Times New Roman" w:hAnsi="Times New Roman" w:cs="Times New Roman"/>
          <w:sz w:val="24"/>
          <w:szCs w:val="24"/>
        </w:rPr>
        <w:t xml:space="preserve">The impact of this work is evident in the variety of post-release outcomes. Several graduates have already secured employment in their trained fields, while others are leveraging their certifications to transition into related roles. For example, CDL graduate Jeremy Chavez is now employed as a plumber in Santa Fe, and Clayton Weaver is working for M&amp;R Trucking at the RCC facility. Culinary graduate Sheldon Washburn has been hired by C&amp;J Oil Field Services in Farmington, while HEO graduate Diego </w:t>
      </w:r>
      <w:proofErr w:type="spellStart"/>
      <w:r w:rsidRPr="007F1495">
        <w:rPr>
          <w:rFonts w:ascii="Times New Roman" w:eastAsia="Times New Roman" w:hAnsi="Times New Roman" w:cs="Times New Roman"/>
          <w:sz w:val="24"/>
          <w:szCs w:val="24"/>
        </w:rPr>
        <w:t>Orona</w:t>
      </w:r>
      <w:proofErr w:type="spellEnd"/>
      <w:r w:rsidRPr="007F1495">
        <w:rPr>
          <w:rFonts w:ascii="Times New Roman" w:eastAsia="Times New Roman" w:hAnsi="Times New Roman" w:cs="Times New Roman"/>
          <w:sz w:val="24"/>
          <w:szCs w:val="24"/>
        </w:rPr>
        <w:t xml:space="preserve"> is serving as a safety officer at CNM in Hobbs.</w:t>
      </w:r>
    </w:p>
    <w:p w14:paraId="019CF812" w14:textId="77777777" w:rsidR="007F1495" w:rsidRPr="007F1495" w:rsidRDefault="007F1495" w:rsidP="007F1495">
      <w:pPr>
        <w:widowControl/>
        <w:autoSpaceDE/>
        <w:autoSpaceDN/>
        <w:spacing w:before="100" w:beforeAutospacing="1" w:after="100" w:afterAutospacing="1"/>
        <w:rPr>
          <w:rFonts w:ascii="Times New Roman" w:eastAsia="Times New Roman" w:hAnsi="Times New Roman" w:cs="Times New Roman"/>
          <w:sz w:val="24"/>
          <w:szCs w:val="24"/>
        </w:rPr>
      </w:pPr>
      <w:r w:rsidRPr="007F1495">
        <w:rPr>
          <w:rFonts w:ascii="Times New Roman" w:eastAsia="Times New Roman" w:hAnsi="Times New Roman" w:cs="Times New Roman"/>
          <w:sz w:val="24"/>
          <w:szCs w:val="24"/>
        </w:rPr>
        <w:t>The program’s reach extends across New Mexico and beyond. Graduates have entered positions in hospitality, construction, trucking, oil field services, and retail. Alexandria Diaz, an HEO graduate, is now working at the Holiday Inn Express &amp; Suites in Albuquerque, while Crystal Sanchez has combined her HEO certification with CDL licensure to drive trucks for Goodwill. Others, such as HVAC-trained John Chavez, have secured employment in their specialty, supporting local economies in communities like Clovis.</w:t>
      </w:r>
    </w:p>
    <w:p w14:paraId="7DE579D1" w14:textId="5CAC2791" w:rsidR="007F1495" w:rsidRPr="007F1495" w:rsidRDefault="007F1495" w:rsidP="007F1495">
      <w:pPr>
        <w:widowControl/>
        <w:autoSpaceDE/>
        <w:autoSpaceDN/>
        <w:spacing w:before="100" w:beforeAutospacing="1" w:after="100" w:afterAutospacing="1"/>
        <w:rPr>
          <w:rFonts w:ascii="Times New Roman" w:eastAsia="Times New Roman" w:hAnsi="Times New Roman" w:cs="Times New Roman"/>
          <w:sz w:val="24"/>
          <w:szCs w:val="24"/>
        </w:rPr>
      </w:pPr>
      <w:r w:rsidRPr="007F1495">
        <w:rPr>
          <w:rFonts w:ascii="Times New Roman" w:eastAsia="Times New Roman" w:hAnsi="Times New Roman" w:cs="Times New Roman"/>
          <w:sz w:val="24"/>
          <w:szCs w:val="24"/>
        </w:rPr>
        <w:t xml:space="preserve">Not all participants have transitioned directly into employment; some have sought further support through </w:t>
      </w:r>
      <w:r w:rsidR="00F72119">
        <w:rPr>
          <w:rFonts w:ascii="Times New Roman" w:eastAsia="Times New Roman" w:hAnsi="Times New Roman" w:cs="Times New Roman"/>
          <w:sz w:val="24"/>
          <w:szCs w:val="24"/>
        </w:rPr>
        <w:t xml:space="preserve">America’s Job Centers in </w:t>
      </w:r>
      <w:r w:rsidRPr="007F1495">
        <w:rPr>
          <w:rFonts w:ascii="Times New Roman" w:eastAsia="Times New Roman" w:hAnsi="Times New Roman" w:cs="Times New Roman"/>
          <w:sz w:val="24"/>
          <w:szCs w:val="24"/>
        </w:rPr>
        <w:t>NM, while others remain in custody or under supervision. This reflects the varied challenges individuals face when reentering society, including parole requirements, geographic relocation, and personal circumstances. Importantly, the Northern Area’s role does not end at program completion—the board continues to work with parole officers, employers, and community partners to help these individuals find sustainable career paths.</w:t>
      </w:r>
    </w:p>
    <w:p w14:paraId="677F385E" w14:textId="77777777" w:rsidR="007F1495" w:rsidRPr="007F1495" w:rsidRDefault="007F1495" w:rsidP="007F1495">
      <w:pPr>
        <w:widowControl/>
        <w:autoSpaceDE/>
        <w:autoSpaceDN/>
        <w:spacing w:before="100" w:beforeAutospacing="1" w:after="100" w:afterAutospacing="1"/>
        <w:rPr>
          <w:rFonts w:ascii="Times New Roman" w:eastAsia="Times New Roman" w:hAnsi="Times New Roman" w:cs="Times New Roman"/>
          <w:sz w:val="24"/>
          <w:szCs w:val="24"/>
        </w:rPr>
      </w:pPr>
      <w:r w:rsidRPr="007F1495">
        <w:rPr>
          <w:rFonts w:ascii="Times New Roman" w:eastAsia="Times New Roman" w:hAnsi="Times New Roman" w:cs="Times New Roman"/>
          <w:sz w:val="24"/>
          <w:szCs w:val="24"/>
        </w:rPr>
        <w:t xml:space="preserve">The breadth of industries represented among these graduates highlights the value of offering multiple training pathways. From culinary professionals like David Silva, now working at Burger King in Albuquerque, to HEO-trained therapy counselor Jessica </w:t>
      </w:r>
      <w:proofErr w:type="spellStart"/>
      <w:r w:rsidRPr="007F1495">
        <w:rPr>
          <w:rFonts w:ascii="Times New Roman" w:eastAsia="Times New Roman" w:hAnsi="Times New Roman" w:cs="Times New Roman"/>
          <w:sz w:val="24"/>
          <w:szCs w:val="24"/>
        </w:rPr>
        <w:t>Risinger</w:t>
      </w:r>
      <w:proofErr w:type="spellEnd"/>
      <w:r w:rsidRPr="007F1495">
        <w:rPr>
          <w:rFonts w:ascii="Times New Roman" w:eastAsia="Times New Roman" w:hAnsi="Times New Roman" w:cs="Times New Roman"/>
          <w:sz w:val="24"/>
          <w:szCs w:val="24"/>
        </w:rPr>
        <w:t xml:space="preserve"> in Albuquerque, the skills learned through these programs are adaptable and transferable.</w:t>
      </w:r>
    </w:p>
    <w:p w14:paraId="16A253AE" w14:textId="77777777" w:rsidR="007F1495" w:rsidRPr="007F1495" w:rsidRDefault="007F1495" w:rsidP="007F1495">
      <w:pPr>
        <w:widowControl/>
        <w:autoSpaceDE/>
        <w:autoSpaceDN/>
        <w:spacing w:before="100" w:beforeAutospacing="1" w:after="100" w:afterAutospacing="1"/>
        <w:rPr>
          <w:rFonts w:ascii="Times New Roman" w:eastAsia="Times New Roman" w:hAnsi="Times New Roman" w:cs="Times New Roman"/>
          <w:sz w:val="24"/>
          <w:szCs w:val="24"/>
        </w:rPr>
      </w:pPr>
      <w:r w:rsidRPr="007F1495">
        <w:rPr>
          <w:rFonts w:ascii="Times New Roman" w:eastAsia="Times New Roman" w:hAnsi="Times New Roman" w:cs="Times New Roman"/>
          <w:sz w:val="24"/>
          <w:szCs w:val="24"/>
        </w:rPr>
        <w:t xml:space="preserve">While challenges remain, the success stories emerging from this initiative demonstrate the tangible benefits of workforce training for justice-involved individuals. By equipping participants with marketable skills, the Northern Area Workforce Development Board is </w:t>
      </w:r>
      <w:r w:rsidRPr="007F1495">
        <w:rPr>
          <w:rFonts w:ascii="Times New Roman" w:eastAsia="Times New Roman" w:hAnsi="Times New Roman" w:cs="Times New Roman"/>
          <w:sz w:val="24"/>
          <w:szCs w:val="24"/>
        </w:rPr>
        <w:lastRenderedPageBreak/>
        <w:t>fostering both personal transformation and broader community economic growth—helping individuals return home with the tools they need to succeed.</w:t>
      </w:r>
    </w:p>
    <w:p w14:paraId="20FFFAA6" w14:textId="77777777" w:rsidR="00B81A92" w:rsidRPr="004C2282" w:rsidRDefault="00B81A92" w:rsidP="00160CCF">
      <w:pPr>
        <w:adjustRightInd w:val="0"/>
        <w:rPr>
          <w:sz w:val="28"/>
          <w:szCs w:val="28"/>
        </w:rPr>
      </w:pPr>
    </w:p>
    <w:p w14:paraId="1512E2CE" w14:textId="77777777" w:rsidR="004C2282" w:rsidRPr="004C2282" w:rsidRDefault="004C2282" w:rsidP="00160CCF">
      <w:pPr>
        <w:adjustRightInd w:val="0"/>
        <w:rPr>
          <w:sz w:val="28"/>
          <w:szCs w:val="28"/>
        </w:rPr>
      </w:pPr>
    </w:p>
    <w:p w14:paraId="39544708" w14:textId="77777777" w:rsidR="00DF3E89" w:rsidRPr="004C2282" w:rsidRDefault="00DF3E89" w:rsidP="00DF3E89">
      <w:pPr>
        <w:rPr>
          <w:sz w:val="28"/>
          <w:szCs w:val="28"/>
        </w:rPr>
      </w:pPr>
    </w:p>
    <w:p w14:paraId="2D05B628" w14:textId="77777777" w:rsidR="00D938A5" w:rsidRPr="009B4DE6" w:rsidRDefault="00D938A5" w:rsidP="00070E6C">
      <w:pPr>
        <w:rPr>
          <w:sz w:val="24"/>
          <w:szCs w:val="24"/>
        </w:rPr>
      </w:pPr>
    </w:p>
    <w:p w14:paraId="17818754" w14:textId="77777777" w:rsidR="00D938A5" w:rsidRPr="009B4DE6" w:rsidRDefault="00D938A5" w:rsidP="00070E6C">
      <w:pPr>
        <w:rPr>
          <w:sz w:val="24"/>
          <w:szCs w:val="24"/>
        </w:rPr>
      </w:pPr>
    </w:p>
    <w:p w14:paraId="26D8D3D7" w14:textId="77777777" w:rsidR="00D938A5" w:rsidRDefault="00D938A5" w:rsidP="00070E6C"/>
    <w:p w14:paraId="269D4CD4" w14:textId="77777777" w:rsidR="00D938A5" w:rsidRDefault="00D938A5" w:rsidP="00070E6C"/>
    <w:p w14:paraId="3DADB52D" w14:textId="77777777" w:rsidR="00D938A5" w:rsidRDefault="00D938A5" w:rsidP="00070E6C"/>
    <w:p w14:paraId="0E08F7AB" w14:textId="77777777" w:rsidR="00D938A5" w:rsidRDefault="00D938A5" w:rsidP="00070E6C"/>
    <w:p w14:paraId="54CEA90E" w14:textId="77777777" w:rsidR="00D938A5" w:rsidRDefault="00D938A5" w:rsidP="00070E6C"/>
    <w:p w14:paraId="68BCE351" w14:textId="77777777" w:rsidR="00D938A5" w:rsidRDefault="00D938A5" w:rsidP="00070E6C"/>
    <w:p w14:paraId="3A4FB051" w14:textId="77777777" w:rsidR="00D938A5" w:rsidRDefault="00D938A5" w:rsidP="00070E6C"/>
    <w:p w14:paraId="16B895B0" w14:textId="77777777" w:rsidR="00D938A5" w:rsidRDefault="00D938A5" w:rsidP="00070E6C"/>
    <w:p w14:paraId="0E8FC6DA" w14:textId="77777777" w:rsidR="00D938A5" w:rsidRDefault="00D938A5" w:rsidP="00070E6C"/>
    <w:p w14:paraId="08100CD8" w14:textId="77777777" w:rsidR="00D938A5" w:rsidRDefault="00D938A5" w:rsidP="00070E6C"/>
    <w:p w14:paraId="4E74589A" w14:textId="77777777" w:rsidR="00D938A5" w:rsidRDefault="00D938A5" w:rsidP="00070E6C"/>
    <w:p w14:paraId="7124B3CB" w14:textId="77777777" w:rsidR="00D938A5" w:rsidRDefault="00D938A5" w:rsidP="00070E6C"/>
    <w:p w14:paraId="66F8E436" w14:textId="77777777" w:rsidR="00D938A5" w:rsidRDefault="00D938A5" w:rsidP="00070E6C"/>
    <w:p w14:paraId="47131F13" w14:textId="77777777" w:rsidR="00D938A5" w:rsidRDefault="00D938A5" w:rsidP="00070E6C"/>
    <w:p w14:paraId="534033E6" w14:textId="77777777" w:rsidR="00D938A5" w:rsidRDefault="00D938A5" w:rsidP="00070E6C"/>
    <w:p w14:paraId="52A91D9F" w14:textId="77777777" w:rsidR="00D938A5" w:rsidRDefault="00D938A5" w:rsidP="00070E6C"/>
    <w:p w14:paraId="3CD319ED" w14:textId="77777777" w:rsidR="00D938A5" w:rsidRDefault="00D938A5" w:rsidP="00070E6C"/>
    <w:sectPr w:rsidR="00D938A5" w:rsidSect="00070E6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F207D" w14:textId="77777777" w:rsidR="00A607CD" w:rsidRDefault="00A607CD" w:rsidP="00070E6C">
      <w:r>
        <w:separator/>
      </w:r>
    </w:p>
  </w:endnote>
  <w:endnote w:type="continuationSeparator" w:id="0">
    <w:p w14:paraId="3B569441" w14:textId="77777777" w:rsidR="00A607CD" w:rsidRDefault="00A607CD" w:rsidP="00070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Bold">
    <w:altName w:val="Tahoma"/>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27110"/>
      <w:docPartObj>
        <w:docPartGallery w:val="Page Numbers (Bottom of Page)"/>
        <w:docPartUnique/>
      </w:docPartObj>
    </w:sdtPr>
    <w:sdtEndPr>
      <w:rPr>
        <w:noProof/>
      </w:rPr>
    </w:sdtEndPr>
    <w:sdtContent>
      <w:p w14:paraId="458C1951" w14:textId="0A6F01FC" w:rsidR="006D41CA" w:rsidRDefault="004C23F7" w:rsidP="004C23F7">
        <w:pPr>
          <w:pStyle w:val="Footer"/>
        </w:pPr>
        <w:r>
          <w:t>Revised 1.15.2025</w:t>
        </w:r>
        <w:r>
          <w:tab/>
        </w:r>
        <w:r>
          <w:tab/>
        </w:r>
        <w:r w:rsidR="006D41CA">
          <w:fldChar w:fldCharType="begin"/>
        </w:r>
        <w:r w:rsidR="006D41CA">
          <w:instrText xml:space="preserve"> PAGE   \* MERGEFORMAT </w:instrText>
        </w:r>
        <w:r w:rsidR="006D41CA">
          <w:fldChar w:fldCharType="separate"/>
        </w:r>
        <w:r w:rsidR="006D41CA">
          <w:rPr>
            <w:noProof/>
          </w:rPr>
          <w:t>2</w:t>
        </w:r>
        <w:r w:rsidR="006D41CA">
          <w:rPr>
            <w:noProof/>
          </w:rPr>
          <w:fldChar w:fldCharType="end"/>
        </w:r>
      </w:p>
    </w:sdtContent>
  </w:sdt>
  <w:p w14:paraId="089EFB99" w14:textId="77777777" w:rsidR="006D41CA" w:rsidRDefault="006D4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703DF" w14:textId="77777777" w:rsidR="00A607CD" w:rsidRDefault="00A607CD" w:rsidP="00070E6C">
      <w:r>
        <w:separator/>
      </w:r>
    </w:p>
  </w:footnote>
  <w:footnote w:type="continuationSeparator" w:id="0">
    <w:p w14:paraId="3EDF7A78" w14:textId="77777777" w:rsidR="00A607CD" w:rsidRDefault="00A607CD" w:rsidP="00070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5EAD1" w14:textId="32017F24" w:rsidR="002B161C" w:rsidRDefault="00F66962" w:rsidP="00F66962">
    <w:pPr>
      <w:widowControl/>
      <w:adjustRightInd w:val="0"/>
      <w:jc w:val="center"/>
      <w:rPr>
        <w:rFonts w:cstheme="minorHAnsi"/>
        <w:b/>
        <w:bCs/>
        <w:sz w:val="32"/>
        <w:szCs w:val="32"/>
      </w:rPr>
    </w:pPr>
    <w:r w:rsidRPr="00F66962">
      <w:rPr>
        <w:rFonts w:ascii="Tahoma-Bold" w:eastAsiaTheme="minorHAnsi" w:hAnsi="Tahoma-Bold" w:cs="Tahoma-Bold"/>
        <w:b/>
        <w:bCs/>
        <w:sz w:val="32"/>
        <w:szCs w:val="32"/>
        <w14:ligatures w14:val="standardContextual"/>
      </w:rPr>
      <w:t>LWDB Quarterly</w:t>
    </w:r>
    <w:r>
      <w:rPr>
        <w:rFonts w:ascii="Tahoma-Bold" w:eastAsiaTheme="minorHAnsi" w:hAnsi="Tahoma-Bold" w:cs="Tahoma-Bold"/>
        <w:b/>
        <w:bCs/>
        <w:sz w:val="32"/>
        <w:szCs w:val="32"/>
        <w14:ligatures w14:val="standardContextual"/>
      </w:rPr>
      <w:t xml:space="preserve"> </w:t>
    </w:r>
    <w:r w:rsidRPr="00F66962">
      <w:rPr>
        <w:rFonts w:ascii="Tahoma-Bold" w:eastAsiaTheme="minorHAnsi" w:hAnsi="Tahoma-Bold" w:cs="Tahoma-Bold"/>
        <w:b/>
        <w:bCs/>
        <w:sz w:val="32"/>
        <w:szCs w:val="32"/>
        <w14:ligatures w14:val="standardContextual"/>
      </w:rPr>
      <w:t xml:space="preserve">Report </w:t>
    </w:r>
  </w:p>
  <w:p w14:paraId="0D0D2292" w14:textId="0C1E9B56" w:rsidR="00F66962" w:rsidRPr="00F0000E" w:rsidRDefault="00F0000E" w:rsidP="00F66962">
    <w:pPr>
      <w:widowControl/>
      <w:adjustRightInd w:val="0"/>
      <w:jc w:val="center"/>
      <w:rPr>
        <w:rFonts w:cstheme="minorHAnsi"/>
        <w:b/>
        <w:bCs/>
        <w:sz w:val="32"/>
        <w:szCs w:val="32"/>
      </w:rPr>
    </w:pPr>
    <w:r w:rsidRPr="00F0000E">
      <w:rPr>
        <w:rFonts w:cstheme="minorHAnsi"/>
        <w:b/>
        <w:bCs/>
        <w:sz w:val="32"/>
        <w:szCs w:val="32"/>
      </w:rPr>
      <w:t>PY</w:t>
    </w:r>
    <w:proofErr w:type="gramStart"/>
    <w:r w:rsidR="00F72119">
      <w:rPr>
        <w:rFonts w:cstheme="minorHAnsi"/>
        <w:b/>
        <w:bCs/>
        <w:sz w:val="32"/>
        <w:szCs w:val="32"/>
      </w:rPr>
      <w:t>24</w:t>
    </w:r>
    <w:r w:rsidRPr="00F0000E">
      <w:rPr>
        <w:rFonts w:cstheme="minorHAnsi"/>
        <w:b/>
        <w:bCs/>
        <w:sz w:val="32"/>
        <w:szCs w:val="32"/>
      </w:rPr>
      <w:t xml:space="preserve">  </w:t>
    </w:r>
    <w:r>
      <w:rPr>
        <w:rFonts w:cstheme="minorHAnsi"/>
        <w:b/>
        <w:bCs/>
        <w:sz w:val="32"/>
        <w:szCs w:val="32"/>
      </w:rPr>
      <w:tab/>
    </w:r>
    <w:proofErr w:type="gramEnd"/>
    <w:r w:rsidR="00F72119">
      <w:rPr>
        <w:rFonts w:cstheme="minorHAnsi"/>
        <w:b/>
        <w:bCs/>
        <w:sz w:val="32"/>
        <w:szCs w:val="32"/>
      </w:rPr>
      <w:t>4</w:t>
    </w:r>
    <w:r w:rsidRPr="00F0000E">
      <w:rPr>
        <w:rFonts w:cstheme="minorHAnsi"/>
        <w:b/>
        <w:bCs/>
        <w:sz w:val="32"/>
        <w:szCs w:val="32"/>
      </w:rPr>
      <w:t xml:space="preserve"> Quarter</w:t>
    </w:r>
  </w:p>
  <w:p w14:paraId="1D6A7629" w14:textId="650CE333" w:rsidR="00F66962" w:rsidRPr="00F0000E" w:rsidRDefault="00F0000E" w:rsidP="00F66962">
    <w:pPr>
      <w:pStyle w:val="Header"/>
      <w:jc w:val="center"/>
      <w:rPr>
        <w:rFonts w:cstheme="minorHAnsi"/>
        <w:b/>
        <w:bCs/>
        <w:i/>
        <w:iCs/>
        <w:sz w:val="40"/>
        <w:szCs w:val="40"/>
      </w:rPr>
    </w:pPr>
    <w:r w:rsidRPr="00F0000E">
      <w:rPr>
        <w:rFonts w:cstheme="minorHAnsi"/>
        <w:b/>
        <w:bCs/>
        <w:i/>
        <w:iCs/>
        <w:sz w:val="40"/>
        <w:szCs w:val="40"/>
      </w:rPr>
      <w:t>Region:</w:t>
    </w:r>
    <w:r w:rsidR="00F72119">
      <w:rPr>
        <w:rFonts w:cstheme="minorHAnsi"/>
        <w:b/>
        <w:bCs/>
        <w:i/>
        <w:iCs/>
        <w:sz w:val="40"/>
        <w:szCs w:val="40"/>
      </w:rPr>
      <w:t xml:space="preserve"> Northern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17E1"/>
    <w:multiLevelType w:val="hybridMultilevel"/>
    <w:tmpl w:val="B5D66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115EC3"/>
    <w:multiLevelType w:val="multilevel"/>
    <w:tmpl w:val="D13EB538"/>
    <w:lvl w:ilvl="0">
      <w:start w:val="3"/>
      <w:numFmt w:val="decimal"/>
      <w:lvlText w:val="%1"/>
      <w:lvlJc w:val="left"/>
      <w:pPr>
        <w:ind w:left="600" w:hanging="441"/>
      </w:pPr>
      <w:rPr>
        <w:rFonts w:hint="default"/>
      </w:rPr>
    </w:lvl>
    <w:lvl w:ilvl="1">
      <w:start w:val="26"/>
      <w:numFmt w:val="decimal"/>
      <w:lvlText w:val="%1-%2"/>
      <w:lvlJc w:val="left"/>
      <w:pPr>
        <w:ind w:left="600" w:hanging="441"/>
      </w:pPr>
      <w:rPr>
        <w:rFonts w:ascii="Times New Roman" w:eastAsia="Times New Roman" w:hAnsi="Times New Roman" w:cs="Times New Roman" w:hint="default"/>
        <w:spacing w:val="-1"/>
        <w:w w:val="100"/>
        <w:sz w:val="22"/>
        <w:szCs w:val="22"/>
      </w:rPr>
    </w:lvl>
    <w:lvl w:ilvl="2">
      <w:start w:val="1"/>
      <w:numFmt w:val="decimal"/>
      <w:lvlText w:val="%3."/>
      <w:lvlJc w:val="left"/>
      <w:pPr>
        <w:ind w:left="880" w:hanging="360"/>
      </w:pPr>
      <w:rPr>
        <w:rFonts w:ascii="Calibri" w:eastAsia="Calibri" w:hAnsi="Calibri" w:cs="Calibri" w:hint="default"/>
        <w:spacing w:val="-3"/>
        <w:w w:val="100"/>
        <w:sz w:val="24"/>
        <w:szCs w:val="24"/>
      </w:rPr>
    </w:lvl>
    <w:lvl w:ilvl="3">
      <w:numFmt w:val="bullet"/>
      <w:lvlText w:val="•"/>
      <w:lvlJc w:val="left"/>
      <w:pPr>
        <w:ind w:left="2844" w:hanging="360"/>
      </w:pPr>
      <w:rPr>
        <w:rFonts w:hint="default"/>
      </w:rPr>
    </w:lvl>
    <w:lvl w:ilvl="4">
      <w:numFmt w:val="bullet"/>
      <w:lvlText w:val="•"/>
      <w:lvlJc w:val="left"/>
      <w:pPr>
        <w:ind w:left="3826" w:hanging="360"/>
      </w:pPr>
      <w:rPr>
        <w:rFonts w:hint="default"/>
      </w:rPr>
    </w:lvl>
    <w:lvl w:ilvl="5">
      <w:numFmt w:val="bullet"/>
      <w:lvlText w:val="•"/>
      <w:lvlJc w:val="left"/>
      <w:pPr>
        <w:ind w:left="4808" w:hanging="360"/>
      </w:pPr>
      <w:rPr>
        <w:rFonts w:hint="default"/>
      </w:rPr>
    </w:lvl>
    <w:lvl w:ilvl="6">
      <w:numFmt w:val="bullet"/>
      <w:lvlText w:val="•"/>
      <w:lvlJc w:val="left"/>
      <w:pPr>
        <w:ind w:left="5791" w:hanging="360"/>
      </w:pPr>
      <w:rPr>
        <w:rFonts w:hint="default"/>
      </w:rPr>
    </w:lvl>
    <w:lvl w:ilvl="7">
      <w:numFmt w:val="bullet"/>
      <w:lvlText w:val="•"/>
      <w:lvlJc w:val="left"/>
      <w:pPr>
        <w:ind w:left="6773" w:hanging="360"/>
      </w:pPr>
      <w:rPr>
        <w:rFonts w:hint="default"/>
      </w:rPr>
    </w:lvl>
    <w:lvl w:ilvl="8">
      <w:numFmt w:val="bullet"/>
      <w:lvlText w:val="•"/>
      <w:lvlJc w:val="left"/>
      <w:pPr>
        <w:ind w:left="7755" w:hanging="360"/>
      </w:pPr>
      <w:rPr>
        <w:rFonts w:hint="default"/>
      </w:rPr>
    </w:lvl>
  </w:abstractNum>
  <w:abstractNum w:abstractNumId="2" w15:restartNumberingAfterBreak="0">
    <w:nsid w:val="4F2E705E"/>
    <w:multiLevelType w:val="multilevel"/>
    <w:tmpl w:val="37FE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697A1B"/>
    <w:multiLevelType w:val="multilevel"/>
    <w:tmpl w:val="7A68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AD4977"/>
    <w:multiLevelType w:val="hybridMultilevel"/>
    <w:tmpl w:val="3E6E81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5014044">
    <w:abstractNumId w:val="1"/>
  </w:num>
  <w:num w:numId="2" w16cid:durableId="224295856">
    <w:abstractNumId w:val="4"/>
  </w:num>
  <w:num w:numId="3" w16cid:durableId="1551500508">
    <w:abstractNumId w:val="0"/>
  </w:num>
  <w:num w:numId="4" w16cid:durableId="1402409099">
    <w:abstractNumId w:val="3"/>
  </w:num>
  <w:num w:numId="5" w16cid:durableId="931864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E6C"/>
    <w:rsid w:val="00027236"/>
    <w:rsid w:val="000427A1"/>
    <w:rsid w:val="000429D9"/>
    <w:rsid w:val="000551C8"/>
    <w:rsid w:val="00064CC7"/>
    <w:rsid w:val="00070E6C"/>
    <w:rsid w:val="000C2EDA"/>
    <w:rsid w:val="000E22E8"/>
    <w:rsid w:val="000F370C"/>
    <w:rsid w:val="000F7E9A"/>
    <w:rsid w:val="0012484F"/>
    <w:rsid w:val="001510CA"/>
    <w:rsid w:val="00160CCF"/>
    <w:rsid w:val="001B1338"/>
    <w:rsid w:val="00217584"/>
    <w:rsid w:val="0025274F"/>
    <w:rsid w:val="00284BFB"/>
    <w:rsid w:val="002A3423"/>
    <w:rsid w:val="002A6FB3"/>
    <w:rsid w:val="002B161C"/>
    <w:rsid w:val="002C1A08"/>
    <w:rsid w:val="002C6A37"/>
    <w:rsid w:val="002D5942"/>
    <w:rsid w:val="00301ACA"/>
    <w:rsid w:val="0032224E"/>
    <w:rsid w:val="003A7DF3"/>
    <w:rsid w:val="003B0E02"/>
    <w:rsid w:val="003C1605"/>
    <w:rsid w:val="003C2E03"/>
    <w:rsid w:val="003C42AC"/>
    <w:rsid w:val="003D3E6A"/>
    <w:rsid w:val="003F039F"/>
    <w:rsid w:val="00475090"/>
    <w:rsid w:val="00491669"/>
    <w:rsid w:val="004B32EF"/>
    <w:rsid w:val="004C2282"/>
    <w:rsid w:val="004C23F7"/>
    <w:rsid w:val="004F2DD6"/>
    <w:rsid w:val="00511BEF"/>
    <w:rsid w:val="00534010"/>
    <w:rsid w:val="005417A1"/>
    <w:rsid w:val="00545101"/>
    <w:rsid w:val="00560C29"/>
    <w:rsid w:val="005620F6"/>
    <w:rsid w:val="00563785"/>
    <w:rsid w:val="00597374"/>
    <w:rsid w:val="005B1601"/>
    <w:rsid w:val="005F108B"/>
    <w:rsid w:val="00645476"/>
    <w:rsid w:val="00653E3F"/>
    <w:rsid w:val="00665EF8"/>
    <w:rsid w:val="006A4B14"/>
    <w:rsid w:val="006B36E3"/>
    <w:rsid w:val="006D41CA"/>
    <w:rsid w:val="0071367C"/>
    <w:rsid w:val="00733063"/>
    <w:rsid w:val="00735524"/>
    <w:rsid w:val="00781321"/>
    <w:rsid w:val="007A5E6D"/>
    <w:rsid w:val="007C11A4"/>
    <w:rsid w:val="007F1495"/>
    <w:rsid w:val="008145F3"/>
    <w:rsid w:val="008157BF"/>
    <w:rsid w:val="00850A91"/>
    <w:rsid w:val="00886991"/>
    <w:rsid w:val="008875EE"/>
    <w:rsid w:val="008A285D"/>
    <w:rsid w:val="008A489F"/>
    <w:rsid w:val="0090265B"/>
    <w:rsid w:val="00947B48"/>
    <w:rsid w:val="00963821"/>
    <w:rsid w:val="0096663A"/>
    <w:rsid w:val="00974C64"/>
    <w:rsid w:val="00975B04"/>
    <w:rsid w:val="009805DC"/>
    <w:rsid w:val="00992139"/>
    <w:rsid w:val="009B4DE6"/>
    <w:rsid w:val="009D41AF"/>
    <w:rsid w:val="00A4162F"/>
    <w:rsid w:val="00A607CD"/>
    <w:rsid w:val="00A956D1"/>
    <w:rsid w:val="00AA0C51"/>
    <w:rsid w:val="00AC692E"/>
    <w:rsid w:val="00AD7BE1"/>
    <w:rsid w:val="00B05322"/>
    <w:rsid w:val="00B26411"/>
    <w:rsid w:val="00B376A1"/>
    <w:rsid w:val="00B6364D"/>
    <w:rsid w:val="00B81A92"/>
    <w:rsid w:val="00BA2237"/>
    <w:rsid w:val="00C1575A"/>
    <w:rsid w:val="00C20A35"/>
    <w:rsid w:val="00C63AFB"/>
    <w:rsid w:val="00C74D42"/>
    <w:rsid w:val="00C816BF"/>
    <w:rsid w:val="00CD50E4"/>
    <w:rsid w:val="00D07FF2"/>
    <w:rsid w:val="00D157DE"/>
    <w:rsid w:val="00D337E2"/>
    <w:rsid w:val="00D775D6"/>
    <w:rsid w:val="00D938A5"/>
    <w:rsid w:val="00D96040"/>
    <w:rsid w:val="00DB0688"/>
    <w:rsid w:val="00DF3E89"/>
    <w:rsid w:val="00E058D0"/>
    <w:rsid w:val="00E1166B"/>
    <w:rsid w:val="00E60415"/>
    <w:rsid w:val="00EB3F96"/>
    <w:rsid w:val="00EB6A55"/>
    <w:rsid w:val="00EC5DB6"/>
    <w:rsid w:val="00F0000E"/>
    <w:rsid w:val="00F03C61"/>
    <w:rsid w:val="00F5533B"/>
    <w:rsid w:val="00F66962"/>
    <w:rsid w:val="00F72119"/>
    <w:rsid w:val="00F81998"/>
    <w:rsid w:val="00F852D3"/>
    <w:rsid w:val="00F91F3A"/>
    <w:rsid w:val="00FA5846"/>
    <w:rsid w:val="00FB3A95"/>
    <w:rsid w:val="00FB3E6D"/>
    <w:rsid w:val="00FD6F6E"/>
    <w:rsid w:val="00FE4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3EF1C"/>
  <w15:chartTrackingRefBased/>
  <w15:docId w15:val="{3E032CE5-2EE5-4FD6-9EEF-7CD4AA91A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E6C"/>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160CC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D938A5"/>
    <w:pPr>
      <w:ind w:left="160"/>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uiPriority w:val="9"/>
    <w:semiHidden/>
    <w:unhideWhenUsed/>
    <w:qFormat/>
    <w:rsid w:val="00D07FF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6C"/>
    <w:pPr>
      <w:widowControl/>
      <w:tabs>
        <w:tab w:val="center" w:pos="4680"/>
        <w:tab w:val="right" w:pos="9360"/>
      </w:tabs>
      <w:autoSpaceDE/>
      <w:autoSpaceDN/>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070E6C"/>
  </w:style>
  <w:style w:type="paragraph" w:styleId="Footer">
    <w:name w:val="footer"/>
    <w:basedOn w:val="Normal"/>
    <w:link w:val="FooterChar"/>
    <w:uiPriority w:val="99"/>
    <w:unhideWhenUsed/>
    <w:rsid w:val="00070E6C"/>
    <w:pPr>
      <w:widowControl/>
      <w:tabs>
        <w:tab w:val="center" w:pos="4680"/>
        <w:tab w:val="right" w:pos="9360"/>
      </w:tabs>
      <w:autoSpaceDE/>
      <w:autoSpaceDN/>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070E6C"/>
  </w:style>
  <w:style w:type="paragraph" w:styleId="BodyText">
    <w:name w:val="Body Text"/>
    <w:basedOn w:val="Normal"/>
    <w:link w:val="BodyTextChar"/>
    <w:uiPriority w:val="1"/>
    <w:qFormat/>
    <w:rsid w:val="00A4162F"/>
    <w:rPr>
      <w:rFonts w:ascii="Calibri" w:eastAsia="Calibri" w:hAnsi="Calibri" w:cs="Calibri"/>
    </w:rPr>
  </w:style>
  <w:style w:type="character" w:customStyle="1" w:styleId="BodyTextChar">
    <w:name w:val="Body Text Char"/>
    <w:basedOn w:val="DefaultParagraphFont"/>
    <w:link w:val="BodyText"/>
    <w:uiPriority w:val="1"/>
    <w:rsid w:val="00A4162F"/>
    <w:rPr>
      <w:rFonts w:ascii="Calibri" w:eastAsia="Calibri" w:hAnsi="Calibri" w:cs="Calibri"/>
      <w:kern w:val="0"/>
      <w14:ligatures w14:val="none"/>
    </w:rPr>
  </w:style>
  <w:style w:type="table" w:customStyle="1" w:styleId="TableGrid">
    <w:name w:val="TableGrid"/>
    <w:rsid w:val="00A4162F"/>
    <w:pPr>
      <w:spacing w:after="0" w:line="240" w:lineRule="auto"/>
    </w:pPr>
    <w:rPr>
      <w:rFonts w:eastAsiaTheme="minorEastAsia"/>
      <w:kern w:val="0"/>
      <w14:ligatures w14:val="none"/>
    </w:rPr>
    <w:tblPr>
      <w:tblCellMar>
        <w:top w:w="0" w:type="dxa"/>
        <w:left w:w="0" w:type="dxa"/>
        <w:bottom w:w="0" w:type="dxa"/>
        <w:right w:w="0" w:type="dxa"/>
      </w:tblCellMar>
    </w:tblPr>
  </w:style>
  <w:style w:type="paragraph" w:styleId="NoSpacing">
    <w:name w:val="No Spacing"/>
    <w:uiPriority w:val="1"/>
    <w:qFormat/>
    <w:rsid w:val="00A4162F"/>
    <w:pPr>
      <w:spacing w:after="0" w:line="240" w:lineRule="auto"/>
      <w:jc w:val="right"/>
    </w:pPr>
    <w:rPr>
      <w:rFonts w:ascii="Arial" w:eastAsia="Arial" w:hAnsi="Arial" w:cs="Arial"/>
      <w:b/>
      <w:color w:val="000000"/>
      <w:kern w:val="0"/>
      <w:sz w:val="36"/>
      <w14:ligatures w14:val="none"/>
    </w:rPr>
  </w:style>
  <w:style w:type="paragraph" w:customStyle="1" w:styleId="TableParagraph">
    <w:name w:val="Table Paragraph"/>
    <w:basedOn w:val="Normal"/>
    <w:uiPriority w:val="1"/>
    <w:qFormat/>
    <w:rsid w:val="00A4162F"/>
    <w:pPr>
      <w:ind w:left="474"/>
    </w:pPr>
    <w:rPr>
      <w:rFonts w:ascii="Times New Roman" w:eastAsia="Times New Roman" w:hAnsi="Times New Roman" w:cs="Times New Roman"/>
    </w:rPr>
  </w:style>
  <w:style w:type="table" w:styleId="TableGrid0">
    <w:name w:val="Table Grid"/>
    <w:basedOn w:val="TableNormal"/>
    <w:uiPriority w:val="39"/>
    <w:rsid w:val="00562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938A5"/>
    <w:rPr>
      <w:rFonts w:ascii="Times New Roman" w:eastAsia="Times New Roman" w:hAnsi="Times New Roman" w:cs="Times New Roman"/>
      <w:b/>
      <w:bCs/>
      <w:kern w:val="0"/>
      <w:sz w:val="28"/>
      <w:szCs w:val="28"/>
      <w14:ligatures w14:val="none"/>
    </w:rPr>
  </w:style>
  <w:style w:type="paragraph" w:styleId="ListParagraph">
    <w:name w:val="List Paragraph"/>
    <w:basedOn w:val="Normal"/>
    <w:uiPriority w:val="34"/>
    <w:qFormat/>
    <w:rsid w:val="00D938A5"/>
    <w:pPr>
      <w:ind w:left="880" w:hanging="361"/>
    </w:pPr>
    <w:rPr>
      <w:rFonts w:ascii="Calibri" w:eastAsia="Calibri" w:hAnsi="Calibri" w:cs="Calibri"/>
    </w:rPr>
  </w:style>
  <w:style w:type="character" w:styleId="CommentReference">
    <w:name w:val="annotation reference"/>
    <w:basedOn w:val="DefaultParagraphFont"/>
    <w:uiPriority w:val="99"/>
    <w:semiHidden/>
    <w:unhideWhenUsed/>
    <w:rsid w:val="004B32EF"/>
    <w:rPr>
      <w:sz w:val="16"/>
      <w:szCs w:val="16"/>
    </w:rPr>
  </w:style>
  <w:style w:type="paragraph" w:styleId="CommentText">
    <w:name w:val="annotation text"/>
    <w:basedOn w:val="Normal"/>
    <w:link w:val="CommentTextChar"/>
    <w:uiPriority w:val="99"/>
    <w:unhideWhenUsed/>
    <w:rsid w:val="004B32EF"/>
    <w:pPr>
      <w:widowControl/>
      <w:autoSpaceDE/>
      <w:autoSpaceDN/>
      <w:spacing w:after="160"/>
    </w:pPr>
    <w:rPr>
      <w:rFonts w:ascii="Calibri" w:eastAsia="Calibri" w:hAnsi="Calibri" w:cs="Calibri"/>
      <w:color w:val="000000"/>
      <w:sz w:val="20"/>
      <w:szCs w:val="20"/>
    </w:rPr>
  </w:style>
  <w:style w:type="character" w:customStyle="1" w:styleId="CommentTextChar">
    <w:name w:val="Comment Text Char"/>
    <w:basedOn w:val="DefaultParagraphFont"/>
    <w:link w:val="CommentText"/>
    <w:uiPriority w:val="99"/>
    <w:rsid w:val="004B32EF"/>
    <w:rPr>
      <w:rFonts w:ascii="Calibri" w:eastAsia="Calibri" w:hAnsi="Calibri" w:cs="Calibri"/>
      <w:color w:val="000000"/>
      <w:kern w:val="0"/>
      <w:sz w:val="20"/>
      <w:szCs w:val="20"/>
      <w14:ligatures w14:val="none"/>
    </w:rPr>
  </w:style>
  <w:style w:type="character" w:customStyle="1" w:styleId="Heading1Char">
    <w:name w:val="Heading 1 Char"/>
    <w:basedOn w:val="DefaultParagraphFont"/>
    <w:link w:val="Heading1"/>
    <w:uiPriority w:val="9"/>
    <w:rsid w:val="00160CCF"/>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DF3E89"/>
    <w:rPr>
      <w:color w:val="0563C1" w:themeColor="hyperlink"/>
      <w:u w:val="single"/>
    </w:rPr>
  </w:style>
  <w:style w:type="character" w:styleId="UnresolvedMention">
    <w:name w:val="Unresolved Mention"/>
    <w:basedOn w:val="DefaultParagraphFont"/>
    <w:uiPriority w:val="99"/>
    <w:semiHidden/>
    <w:unhideWhenUsed/>
    <w:rsid w:val="00DF3E8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A7DF3"/>
    <w:pPr>
      <w:widowControl w:val="0"/>
      <w:autoSpaceDE w:val="0"/>
      <w:autoSpaceDN w:val="0"/>
      <w:spacing w:after="0"/>
    </w:pPr>
    <w:rPr>
      <w:rFonts w:ascii="Arial" w:eastAsia="Arial" w:hAnsi="Arial" w:cs="Arial"/>
      <w:b/>
      <w:bCs/>
      <w:color w:val="auto"/>
    </w:rPr>
  </w:style>
  <w:style w:type="character" w:customStyle="1" w:styleId="CommentSubjectChar">
    <w:name w:val="Comment Subject Char"/>
    <w:basedOn w:val="CommentTextChar"/>
    <w:link w:val="CommentSubject"/>
    <w:uiPriority w:val="99"/>
    <w:semiHidden/>
    <w:rsid w:val="003A7DF3"/>
    <w:rPr>
      <w:rFonts w:ascii="Arial" w:eastAsia="Arial" w:hAnsi="Arial" w:cs="Arial"/>
      <w:b/>
      <w:bCs/>
      <w:color w:val="000000"/>
      <w:kern w:val="0"/>
      <w:sz w:val="20"/>
      <w:szCs w:val="20"/>
      <w14:ligatures w14:val="none"/>
    </w:rPr>
  </w:style>
  <w:style w:type="paragraph" w:styleId="Revision">
    <w:name w:val="Revision"/>
    <w:hidden/>
    <w:uiPriority w:val="99"/>
    <w:semiHidden/>
    <w:rsid w:val="003A7DF3"/>
    <w:pPr>
      <w:spacing w:after="0" w:line="240" w:lineRule="auto"/>
    </w:pPr>
    <w:rPr>
      <w:rFonts w:ascii="Arial" w:eastAsia="Arial" w:hAnsi="Arial" w:cs="Arial"/>
      <w:kern w:val="0"/>
      <w14:ligatures w14:val="none"/>
    </w:rPr>
  </w:style>
  <w:style w:type="character" w:customStyle="1" w:styleId="Heading3Char">
    <w:name w:val="Heading 3 Char"/>
    <w:basedOn w:val="DefaultParagraphFont"/>
    <w:link w:val="Heading3"/>
    <w:uiPriority w:val="9"/>
    <w:semiHidden/>
    <w:rsid w:val="00D07FF2"/>
    <w:rPr>
      <w:rFonts w:asciiTheme="majorHAnsi" w:eastAsiaTheme="majorEastAsia" w:hAnsiTheme="majorHAnsi" w:cstheme="majorBidi"/>
      <w:color w:val="1F3763" w:themeColor="accent1" w:themeShade="7F"/>
      <w:kern w:val="0"/>
      <w:sz w:val="24"/>
      <w:szCs w:val="24"/>
      <w14:ligatures w14:val="none"/>
    </w:rPr>
  </w:style>
  <w:style w:type="paragraph" w:styleId="NormalWeb">
    <w:name w:val="Normal (Web)"/>
    <w:basedOn w:val="Normal"/>
    <w:uiPriority w:val="99"/>
    <w:semiHidden/>
    <w:unhideWhenUsed/>
    <w:rsid w:val="00D07FF2"/>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7073">
      <w:bodyDiv w:val="1"/>
      <w:marLeft w:val="0"/>
      <w:marRight w:val="0"/>
      <w:marTop w:val="0"/>
      <w:marBottom w:val="0"/>
      <w:divBdr>
        <w:top w:val="none" w:sz="0" w:space="0" w:color="auto"/>
        <w:left w:val="none" w:sz="0" w:space="0" w:color="auto"/>
        <w:bottom w:val="none" w:sz="0" w:space="0" w:color="auto"/>
        <w:right w:val="none" w:sz="0" w:space="0" w:color="auto"/>
      </w:divBdr>
      <w:divsChild>
        <w:div w:id="441849779">
          <w:marLeft w:val="0"/>
          <w:marRight w:val="0"/>
          <w:marTop w:val="0"/>
          <w:marBottom w:val="0"/>
          <w:divBdr>
            <w:top w:val="none" w:sz="0" w:space="0" w:color="auto"/>
            <w:left w:val="none" w:sz="0" w:space="0" w:color="auto"/>
            <w:bottom w:val="none" w:sz="0" w:space="0" w:color="auto"/>
            <w:right w:val="none" w:sz="0" w:space="0" w:color="auto"/>
          </w:divBdr>
        </w:div>
        <w:div w:id="850605265">
          <w:marLeft w:val="0"/>
          <w:marRight w:val="0"/>
          <w:marTop w:val="0"/>
          <w:marBottom w:val="0"/>
          <w:divBdr>
            <w:top w:val="none" w:sz="0" w:space="0" w:color="auto"/>
            <w:left w:val="none" w:sz="0" w:space="0" w:color="auto"/>
            <w:bottom w:val="none" w:sz="0" w:space="0" w:color="auto"/>
            <w:right w:val="none" w:sz="0" w:space="0" w:color="auto"/>
          </w:divBdr>
        </w:div>
        <w:div w:id="1249774894">
          <w:marLeft w:val="0"/>
          <w:marRight w:val="0"/>
          <w:marTop w:val="0"/>
          <w:marBottom w:val="0"/>
          <w:divBdr>
            <w:top w:val="none" w:sz="0" w:space="0" w:color="auto"/>
            <w:left w:val="none" w:sz="0" w:space="0" w:color="auto"/>
            <w:bottom w:val="none" w:sz="0" w:space="0" w:color="auto"/>
            <w:right w:val="none" w:sz="0" w:space="0" w:color="auto"/>
          </w:divBdr>
        </w:div>
        <w:div w:id="1319656011">
          <w:marLeft w:val="0"/>
          <w:marRight w:val="0"/>
          <w:marTop w:val="0"/>
          <w:marBottom w:val="0"/>
          <w:divBdr>
            <w:top w:val="none" w:sz="0" w:space="0" w:color="auto"/>
            <w:left w:val="none" w:sz="0" w:space="0" w:color="auto"/>
            <w:bottom w:val="none" w:sz="0" w:space="0" w:color="auto"/>
            <w:right w:val="none" w:sz="0" w:space="0" w:color="auto"/>
          </w:divBdr>
        </w:div>
      </w:divsChild>
    </w:div>
    <w:div w:id="180123023">
      <w:bodyDiv w:val="1"/>
      <w:marLeft w:val="0"/>
      <w:marRight w:val="0"/>
      <w:marTop w:val="0"/>
      <w:marBottom w:val="0"/>
      <w:divBdr>
        <w:top w:val="none" w:sz="0" w:space="0" w:color="auto"/>
        <w:left w:val="none" w:sz="0" w:space="0" w:color="auto"/>
        <w:bottom w:val="none" w:sz="0" w:space="0" w:color="auto"/>
        <w:right w:val="none" w:sz="0" w:space="0" w:color="auto"/>
      </w:divBdr>
    </w:div>
    <w:div w:id="234626877">
      <w:bodyDiv w:val="1"/>
      <w:marLeft w:val="0"/>
      <w:marRight w:val="0"/>
      <w:marTop w:val="0"/>
      <w:marBottom w:val="0"/>
      <w:divBdr>
        <w:top w:val="none" w:sz="0" w:space="0" w:color="auto"/>
        <w:left w:val="none" w:sz="0" w:space="0" w:color="auto"/>
        <w:bottom w:val="none" w:sz="0" w:space="0" w:color="auto"/>
        <w:right w:val="none" w:sz="0" w:space="0" w:color="auto"/>
      </w:divBdr>
    </w:div>
    <w:div w:id="271016051">
      <w:bodyDiv w:val="1"/>
      <w:marLeft w:val="0"/>
      <w:marRight w:val="0"/>
      <w:marTop w:val="0"/>
      <w:marBottom w:val="0"/>
      <w:divBdr>
        <w:top w:val="none" w:sz="0" w:space="0" w:color="auto"/>
        <w:left w:val="none" w:sz="0" w:space="0" w:color="auto"/>
        <w:bottom w:val="none" w:sz="0" w:space="0" w:color="auto"/>
        <w:right w:val="none" w:sz="0" w:space="0" w:color="auto"/>
      </w:divBdr>
    </w:div>
    <w:div w:id="275404104">
      <w:bodyDiv w:val="1"/>
      <w:marLeft w:val="0"/>
      <w:marRight w:val="0"/>
      <w:marTop w:val="0"/>
      <w:marBottom w:val="0"/>
      <w:divBdr>
        <w:top w:val="none" w:sz="0" w:space="0" w:color="auto"/>
        <w:left w:val="none" w:sz="0" w:space="0" w:color="auto"/>
        <w:bottom w:val="none" w:sz="0" w:space="0" w:color="auto"/>
        <w:right w:val="none" w:sz="0" w:space="0" w:color="auto"/>
      </w:divBdr>
    </w:div>
    <w:div w:id="469902134">
      <w:bodyDiv w:val="1"/>
      <w:marLeft w:val="0"/>
      <w:marRight w:val="0"/>
      <w:marTop w:val="0"/>
      <w:marBottom w:val="0"/>
      <w:divBdr>
        <w:top w:val="none" w:sz="0" w:space="0" w:color="auto"/>
        <w:left w:val="none" w:sz="0" w:space="0" w:color="auto"/>
        <w:bottom w:val="none" w:sz="0" w:space="0" w:color="auto"/>
        <w:right w:val="none" w:sz="0" w:space="0" w:color="auto"/>
      </w:divBdr>
    </w:div>
    <w:div w:id="480927713">
      <w:bodyDiv w:val="1"/>
      <w:marLeft w:val="0"/>
      <w:marRight w:val="0"/>
      <w:marTop w:val="0"/>
      <w:marBottom w:val="0"/>
      <w:divBdr>
        <w:top w:val="none" w:sz="0" w:space="0" w:color="auto"/>
        <w:left w:val="none" w:sz="0" w:space="0" w:color="auto"/>
        <w:bottom w:val="none" w:sz="0" w:space="0" w:color="auto"/>
        <w:right w:val="none" w:sz="0" w:space="0" w:color="auto"/>
      </w:divBdr>
    </w:div>
    <w:div w:id="614993069">
      <w:bodyDiv w:val="1"/>
      <w:marLeft w:val="0"/>
      <w:marRight w:val="0"/>
      <w:marTop w:val="0"/>
      <w:marBottom w:val="0"/>
      <w:divBdr>
        <w:top w:val="none" w:sz="0" w:space="0" w:color="auto"/>
        <w:left w:val="none" w:sz="0" w:space="0" w:color="auto"/>
        <w:bottom w:val="none" w:sz="0" w:space="0" w:color="auto"/>
        <w:right w:val="none" w:sz="0" w:space="0" w:color="auto"/>
      </w:divBdr>
    </w:div>
    <w:div w:id="626394374">
      <w:bodyDiv w:val="1"/>
      <w:marLeft w:val="0"/>
      <w:marRight w:val="0"/>
      <w:marTop w:val="0"/>
      <w:marBottom w:val="0"/>
      <w:divBdr>
        <w:top w:val="none" w:sz="0" w:space="0" w:color="auto"/>
        <w:left w:val="none" w:sz="0" w:space="0" w:color="auto"/>
        <w:bottom w:val="none" w:sz="0" w:space="0" w:color="auto"/>
        <w:right w:val="none" w:sz="0" w:space="0" w:color="auto"/>
      </w:divBdr>
    </w:div>
    <w:div w:id="657732129">
      <w:bodyDiv w:val="1"/>
      <w:marLeft w:val="0"/>
      <w:marRight w:val="0"/>
      <w:marTop w:val="0"/>
      <w:marBottom w:val="0"/>
      <w:divBdr>
        <w:top w:val="none" w:sz="0" w:space="0" w:color="auto"/>
        <w:left w:val="none" w:sz="0" w:space="0" w:color="auto"/>
        <w:bottom w:val="none" w:sz="0" w:space="0" w:color="auto"/>
        <w:right w:val="none" w:sz="0" w:space="0" w:color="auto"/>
      </w:divBdr>
    </w:div>
    <w:div w:id="664936990">
      <w:bodyDiv w:val="1"/>
      <w:marLeft w:val="0"/>
      <w:marRight w:val="0"/>
      <w:marTop w:val="0"/>
      <w:marBottom w:val="0"/>
      <w:divBdr>
        <w:top w:val="none" w:sz="0" w:space="0" w:color="auto"/>
        <w:left w:val="none" w:sz="0" w:space="0" w:color="auto"/>
        <w:bottom w:val="none" w:sz="0" w:space="0" w:color="auto"/>
        <w:right w:val="none" w:sz="0" w:space="0" w:color="auto"/>
      </w:divBdr>
    </w:div>
    <w:div w:id="776297142">
      <w:bodyDiv w:val="1"/>
      <w:marLeft w:val="0"/>
      <w:marRight w:val="0"/>
      <w:marTop w:val="0"/>
      <w:marBottom w:val="0"/>
      <w:divBdr>
        <w:top w:val="none" w:sz="0" w:space="0" w:color="auto"/>
        <w:left w:val="none" w:sz="0" w:space="0" w:color="auto"/>
        <w:bottom w:val="none" w:sz="0" w:space="0" w:color="auto"/>
        <w:right w:val="none" w:sz="0" w:space="0" w:color="auto"/>
      </w:divBdr>
    </w:div>
    <w:div w:id="833448327">
      <w:bodyDiv w:val="1"/>
      <w:marLeft w:val="0"/>
      <w:marRight w:val="0"/>
      <w:marTop w:val="0"/>
      <w:marBottom w:val="0"/>
      <w:divBdr>
        <w:top w:val="none" w:sz="0" w:space="0" w:color="auto"/>
        <w:left w:val="none" w:sz="0" w:space="0" w:color="auto"/>
        <w:bottom w:val="none" w:sz="0" w:space="0" w:color="auto"/>
        <w:right w:val="none" w:sz="0" w:space="0" w:color="auto"/>
      </w:divBdr>
    </w:div>
    <w:div w:id="964047352">
      <w:bodyDiv w:val="1"/>
      <w:marLeft w:val="0"/>
      <w:marRight w:val="0"/>
      <w:marTop w:val="0"/>
      <w:marBottom w:val="0"/>
      <w:divBdr>
        <w:top w:val="none" w:sz="0" w:space="0" w:color="auto"/>
        <w:left w:val="none" w:sz="0" w:space="0" w:color="auto"/>
        <w:bottom w:val="none" w:sz="0" w:space="0" w:color="auto"/>
        <w:right w:val="none" w:sz="0" w:space="0" w:color="auto"/>
      </w:divBdr>
    </w:div>
    <w:div w:id="994575189">
      <w:bodyDiv w:val="1"/>
      <w:marLeft w:val="0"/>
      <w:marRight w:val="0"/>
      <w:marTop w:val="0"/>
      <w:marBottom w:val="0"/>
      <w:divBdr>
        <w:top w:val="none" w:sz="0" w:space="0" w:color="auto"/>
        <w:left w:val="none" w:sz="0" w:space="0" w:color="auto"/>
        <w:bottom w:val="none" w:sz="0" w:space="0" w:color="auto"/>
        <w:right w:val="none" w:sz="0" w:space="0" w:color="auto"/>
      </w:divBdr>
    </w:div>
    <w:div w:id="1036003143">
      <w:bodyDiv w:val="1"/>
      <w:marLeft w:val="0"/>
      <w:marRight w:val="0"/>
      <w:marTop w:val="0"/>
      <w:marBottom w:val="0"/>
      <w:divBdr>
        <w:top w:val="none" w:sz="0" w:space="0" w:color="auto"/>
        <w:left w:val="none" w:sz="0" w:space="0" w:color="auto"/>
        <w:bottom w:val="none" w:sz="0" w:space="0" w:color="auto"/>
        <w:right w:val="none" w:sz="0" w:space="0" w:color="auto"/>
      </w:divBdr>
    </w:div>
    <w:div w:id="1098260532">
      <w:bodyDiv w:val="1"/>
      <w:marLeft w:val="0"/>
      <w:marRight w:val="0"/>
      <w:marTop w:val="0"/>
      <w:marBottom w:val="0"/>
      <w:divBdr>
        <w:top w:val="none" w:sz="0" w:space="0" w:color="auto"/>
        <w:left w:val="none" w:sz="0" w:space="0" w:color="auto"/>
        <w:bottom w:val="none" w:sz="0" w:space="0" w:color="auto"/>
        <w:right w:val="none" w:sz="0" w:space="0" w:color="auto"/>
      </w:divBdr>
    </w:div>
    <w:div w:id="1146363728">
      <w:bodyDiv w:val="1"/>
      <w:marLeft w:val="0"/>
      <w:marRight w:val="0"/>
      <w:marTop w:val="0"/>
      <w:marBottom w:val="0"/>
      <w:divBdr>
        <w:top w:val="none" w:sz="0" w:space="0" w:color="auto"/>
        <w:left w:val="none" w:sz="0" w:space="0" w:color="auto"/>
        <w:bottom w:val="none" w:sz="0" w:space="0" w:color="auto"/>
        <w:right w:val="none" w:sz="0" w:space="0" w:color="auto"/>
      </w:divBdr>
    </w:div>
    <w:div w:id="1161114510">
      <w:bodyDiv w:val="1"/>
      <w:marLeft w:val="0"/>
      <w:marRight w:val="0"/>
      <w:marTop w:val="0"/>
      <w:marBottom w:val="0"/>
      <w:divBdr>
        <w:top w:val="none" w:sz="0" w:space="0" w:color="auto"/>
        <w:left w:val="none" w:sz="0" w:space="0" w:color="auto"/>
        <w:bottom w:val="none" w:sz="0" w:space="0" w:color="auto"/>
        <w:right w:val="none" w:sz="0" w:space="0" w:color="auto"/>
      </w:divBdr>
    </w:div>
    <w:div w:id="1190073635">
      <w:bodyDiv w:val="1"/>
      <w:marLeft w:val="0"/>
      <w:marRight w:val="0"/>
      <w:marTop w:val="0"/>
      <w:marBottom w:val="0"/>
      <w:divBdr>
        <w:top w:val="none" w:sz="0" w:space="0" w:color="auto"/>
        <w:left w:val="none" w:sz="0" w:space="0" w:color="auto"/>
        <w:bottom w:val="none" w:sz="0" w:space="0" w:color="auto"/>
        <w:right w:val="none" w:sz="0" w:space="0" w:color="auto"/>
      </w:divBdr>
    </w:div>
    <w:div w:id="1350334451">
      <w:bodyDiv w:val="1"/>
      <w:marLeft w:val="0"/>
      <w:marRight w:val="0"/>
      <w:marTop w:val="0"/>
      <w:marBottom w:val="0"/>
      <w:divBdr>
        <w:top w:val="none" w:sz="0" w:space="0" w:color="auto"/>
        <w:left w:val="none" w:sz="0" w:space="0" w:color="auto"/>
        <w:bottom w:val="none" w:sz="0" w:space="0" w:color="auto"/>
        <w:right w:val="none" w:sz="0" w:space="0" w:color="auto"/>
      </w:divBdr>
      <w:divsChild>
        <w:div w:id="632178566">
          <w:marLeft w:val="0"/>
          <w:marRight w:val="0"/>
          <w:marTop w:val="0"/>
          <w:marBottom w:val="0"/>
          <w:divBdr>
            <w:top w:val="none" w:sz="0" w:space="0" w:color="auto"/>
            <w:left w:val="none" w:sz="0" w:space="0" w:color="auto"/>
            <w:bottom w:val="none" w:sz="0" w:space="0" w:color="auto"/>
            <w:right w:val="none" w:sz="0" w:space="0" w:color="auto"/>
          </w:divBdr>
        </w:div>
        <w:div w:id="1489444011">
          <w:marLeft w:val="0"/>
          <w:marRight w:val="0"/>
          <w:marTop w:val="0"/>
          <w:marBottom w:val="0"/>
          <w:divBdr>
            <w:top w:val="none" w:sz="0" w:space="0" w:color="auto"/>
            <w:left w:val="none" w:sz="0" w:space="0" w:color="auto"/>
            <w:bottom w:val="none" w:sz="0" w:space="0" w:color="auto"/>
            <w:right w:val="none" w:sz="0" w:space="0" w:color="auto"/>
          </w:divBdr>
        </w:div>
        <w:div w:id="1757820090">
          <w:marLeft w:val="0"/>
          <w:marRight w:val="0"/>
          <w:marTop w:val="0"/>
          <w:marBottom w:val="0"/>
          <w:divBdr>
            <w:top w:val="none" w:sz="0" w:space="0" w:color="auto"/>
            <w:left w:val="none" w:sz="0" w:space="0" w:color="auto"/>
            <w:bottom w:val="none" w:sz="0" w:space="0" w:color="auto"/>
            <w:right w:val="none" w:sz="0" w:space="0" w:color="auto"/>
          </w:divBdr>
        </w:div>
        <w:div w:id="2123956893">
          <w:marLeft w:val="0"/>
          <w:marRight w:val="0"/>
          <w:marTop w:val="0"/>
          <w:marBottom w:val="0"/>
          <w:divBdr>
            <w:top w:val="none" w:sz="0" w:space="0" w:color="auto"/>
            <w:left w:val="none" w:sz="0" w:space="0" w:color="auto"/>
            <w:bottom w:val="none" w:sz="0" w:space="0" w:color="auto"/>
            <w:right w:val="none" w:sz="0" w:space="0" w:color="auto"/>
          </w:divBdr>
        </w:div>
      </w:divsChild>
    </w:div>
    <w:div w:id="1380085110">
      <w:bodyDiv w:val="1"/>
      <w:marLeft w:val="0"/>
      <w:marRight w:val="0"/>
      <w:marTop w:val="0"/>
      <w:marBottom w:val="0"/>
      <w:divBdr>
        <w:top w:val="none" w:sz="0" w:space="0" w:color="auto"/>
        <w:left w:val="none" w:sz="0" w:space="0" w:color="auto"/>
        <w:bottom w:val="none" w:sz="0" w:space="0" w:color="auto"/>
        <w:right w:val="none" w:sz="0" w:space="0" w:color="auto"/>
      </w:divBdr>
    </w:div>
    <w:div w:id="1388991928">
      <w:bodyDiv w:val="1"/>
      <w:marLeft w:val="0"/>
      <w:marRight w:val="0"/>
      <w:marTop w:val="0"/>
      <w:marBottom w:val="0"/>
      <w:divBdr>
        <w:top w:val="none" w:sz="0" w:space="0" w:color="auto"/>
        <w:left w:val="none" w:sz="0" w:space="0" w:color="auto"/>
        <w:bottom w:val="none" w:sz="0" w:space="0" w:color="auto"/>
        <w:right w:val="none" w:sz="0" w:space="0" w:color="auto"/>
      </w:divBdr>
      <w:divsChild>
        <w:div w:id="1088578536">
          <w:marLeft w:val="0"/>
          <w:marRight w:val="0"/>
          <w:marTop w:val="0"/>
          <w:marBottom w:val="0"/>
          <w:divBdr>
            <w:top w:val="none" w:sz="0" w:space="0" w:color="auto"/>
            <w:left w:val="none" w:sz="0" w:space="0" w:color="auto"/>
            <w:bottom w:val="none" w:sz="0" w:space="0" w:color="auto"/>
            <w:right w:val="none" w:sz="0" w:space="0" w:color="auto"/>
          </w:divBdr>
        </w:div>
        <w:div w:id="1430274575">
          <w:marLeft w:val="0"/>
          <w:marRight w:val="0"/>
          <w:marTop w:val="0"/>
          <w:marBottom w:val="0"/>
          <w:divBdr>
            <w:top w:val="none" w:sz="0" w:space="0" w:color="auto"/>
            <w:left w:val="none" w:sz="0" w:space="0" w:color="auto"/>
            <w:bottom w:val="none" w:sz="0" w:space="0" w:color="auto"/>
            <w:right w:val="none" w:sz="0" w:space="0" w:color="auto"/>
          </w:divBdr>
        </w:div>
        <w:div w:id="1507013505">
          <w:marLeft w:val="0"/>
          <w:marRight w:val="0"/>
          <w:marTop w:val="0"/>
          <w:marBottom w:val="0"/>
          <w:divBdr>
            <w:top w:val="none" w:sz="0" w:space="0" w:color="auto"/>
            <w:left w:val="none" w:sz="0" w:space="0" w:color="auto"/>
            <w:bottom w:val="none" w:sz="0" w:space="0" w:color="auto"/>
            <w:right w:val="none" w:sz="0" w:space="0" w:color="auto"/>
          </w:divBdr>
        </w:div>
        <w:div w:id="1866602803">
          <w:marLeft w:val="0"/>
          <w:marRight w:val="0"/>
          <w:marTop w:val="0"/>
          <w:marBottom w:val="0"/>
          <w:divBdr>
            <w:top w:val="none" w:sz="0" w:space="0" w:color="auto"/>
            <w:left w:val="none" w:sz="0" w:space="0" w:color="auto"/>
            <w:bottom w:val="none" w:sz="0" w:space="0" w:color="auto"/>
            <w:right w:val="none" w:sz="0" w:space="0" w:color="auto"/>
          </w:divBdr>
        </w:div>
      </w:divsChild>
    </w:div>
    <w:div w:id="1491097117">
      <w:bodyDiv w:val="1"/>
      <w:marLeft w:val="0"/>
      <w:marRight w:val="0"/>
      <w:marTop w:val="0"/>
      <w:marBottom w:val="0"/>
      <w:divBdr>
        <w:top w:val="none" w:sz="0" w:space="0" w:color="auto"/>
        <w:left w:val="none" w:sz="0" w:space="0" w:color="auto"/>
        <w:bottom w:val="none" w:sz="0" w:space="0" w:color="auto"/>
        <w:right w:val="none" w:sz="0" w:space="0" w:color="auto"/>
      </w:divBdr>
      <w:divsChild>
        <w:div w:id="298078596">
          <w:marLeft w:val="0"/>
          <w:marRight w:val="0"/>
          <w:marTop w:val="0"/>
          <w:marBottom w:val="0"/>
          <w:divBdr>
            <w:top w:val="none" w:sz="0" w:space="0" w:color="auto"/>
            <w:left w:val="none" w:sz="0" w:space="0" w:color="auto"/>
            <w:bottom w:val="none" w:sz="0" w:space="0" w:color="auto"/>
            <w:right w:val="none" w:sz="0" w:space="0" w:color="auto"/>
          </w:divBdr>
        </w:div>
        <w:div w:id="400447582">
          <w:marLeft w:val="0"/>
          <w:marRight w:val="0"/>
          <w:marTop w:val="0"/>
          <w:marBottom w:val="0"/>
          <w:divBdr>
            <w:top w:val="none" w:sz="0" w:space="0" w:color="auto"/>
            <w:left w:val="none" w:sz="0" w:space="0" w:color="auto"/>
            <w:bottom w:val="none" w:sz="0" w:space="0" w:color="auto"/>
            <w:right w:val="none" w:sz="0" w:space="0" w:color="auto"/>
          </w:divBdr>
        </w:div>
        <w:div w:id="645940382">
          <w:marLeft w:val="0"/>
          <w:marRight w:val="0"/>
          <w:marTop w:val="0"/>
          <w:marBottom w:val="0"/>
          <w:divBdr>
            <w:top w:val="none" w:sz="0" w:space="0" w:color="auto"/>
            <w:left w:val="none" w:sz="0" w:space="0" w:color="auto"/>
            <w:bottom w:val="none" w:sz="0" w:space="0" w:color="auto"/>
            <w:right w:val="none" w:sz="0" w:space="0" w:color="auto"/>
          </w:divBdr>
        </w:div>
        <w:div w:id="1925722639">
          <w:marLeft w:val="0"/>
          <w:marRight w:val="0"/>
          <w:marTop w:val="0"/>
          <w:marBottom w:val="0"/>
          <w:divBdr>
            <w:top w:val="none" w:sz="0" w:space="0" w:color="auto"/>
            <w:left w:val="none" w:sz="0" w:space="0" w:color="auto"/>
            <w:bottom w:val="none" w:sz="0" w:space="0" w:color="auto"/>
            <w:right w:val="none" w:sz="0" w:space="0" w:color="auto"/>
          </w:divBdr>
        </w:div>
      </w:divsChild>
    </w:div>
    <w:div w:id="1606234862">
      <w:bodyDiv w:val="1"/>
      <w:marLeft w:val="0"/>
      <w:marRight w:val="0"/>
      <w:marTop w:val="0"/>
      <w:marBottom w:val="0"/>
      <w:divBdr>
        <w:top w:val="none" w:sz="0" w:space="0" w:color="auto"/>
        <w:left w:val="none" w:sz="0" w:space="0" w:color="auto"/>
        <w:bottom w:val="none" w:sz="0" w:space="0" w:color="auto"/>
        <w:right w:val="none" w:sz="0" w:space="0" w:color="auto"/>
      </w:divBdr>
    </w:div>
    <w:div w:id="1697076839">
      <w:bodyDiv w:val="1"/>
      <w:marLeft w:val="0"/>
      <w:marRight w:val="0"/>
      <w:marTop w:val="0"/>
      <w:marBottom w:val="0"/>
      <w:divBdr>
        <w:top w:val="none" w:sz="0" w:space="0" w:color="auto"/>
        <w:left w:val="none" w:sz="0" w:space="0" w:color="auto"/>
        <w:bottom w:val="none" w:sz="0" w:space="0" w:color="auto"/>
        <w:right w:val="none" w:sz="0" w:space="0" w:color="auto"/>
      </w:divBdr>
    </w:div>
    <w:div w:id="1862433996">
      <w:bodyDiv w:val="1"/>
      <w:marLeft w:val="0"/>
      <w:marRight w:val="0"/>
      <w:marTop w:val="0"/>
      <w:marBottom w:val="0"/>
      <w:divBdr>
        <w:top w:val="none" w:sz="0" w:space="0" w:color="auto"/>
        <w:left w:val="none" w:sz="0" w:space="0" w:color="auto"/>
        <w:bottom w:val="none" w:sz="0" w:space="0" w:color="auto"/>
        <w:right w:val="none" w:sz="0" w:space="0" w:color="auto"/>
      </w:divBdr>
    </w:div>
    <w:div w:id="1977027702">
      <w:bodyDiv w:val="1"/>
      <w:marLeft w:val="0"/>
      <w:marRight w:val="0"/>
      <w:marTop w:val="0"/>
      <w:marBottom w:val="0"/>
      <w:divBdr>
        <w:top w:val="none" w:sz="0" w:space="0" w:color="auto"/>
        <w:left w:val="none" w:sz="0" w:space="0" w:color="auto"/>
        <w:bottom w:val="none" w:sz="0" w:space="0" w:color="auto"/>
        <w:right w:val="none" w:sz="0" w:space="0" w:color="auto"/>
      </w:divBdr>
    </w:div>
    <w:div w:id="212240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2641</Words>
  <Characters>15055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Tawnya Rowland</dc:creator>
  <cp:keywords/>
  <dc:description/>
  <cp:lastModifiedBy>Amber Gomez</cp:lastModifiedBy>
  <cp:revision>2</cp:revision>
  <cp:lastPrinted>2025-08-14T20:09:00Z</cp:lastPrinted>
  <dcterms:created xsi:type="dcterms:W3CDTF">2025-08-15T16:35:00Z</dcterms:created>
  <dcterms:modified xsi:type="dcterms:W3CDTF">2025-08-15T16:35:00Z</dcterms:modified>
</cp:coreProperties>
</file>